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ECE8" w14:textId="77777777" w:rsidR="003678FC" w:rsidRDefault="003678FC" w:rsidP="003678FC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58EF55A0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3678FC" w14:paraId="29A59172" w14:textId="77777777" w:rsidTr="005C13C8">
        <w:trPr>
          <w:trHeight w:val="1137"/>
        </w:trPr>
        <w:tc>
          <w:tcPr>
            <w:tcW w:w="1619" w:type="dxa"/>
          </w:tcPr>
          <w:p w14:paraId="70B4B0B1" w14:textId="77777777" w:rsidR="003678FC" w:rsidRDefault="003678FC" w:rsidP="005C13C8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5EEB60C6" w14:textId="77777777" w:rsidR="003678FC" w:rsidRDefault="003678FC" w:rsidP="005C13C8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1BBF217A" wp14:editId="0E73FBCC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06EC6A1E" w14:textId="77777777" w:rsidR="003678FC" w:rsidRDefault="003678FC" w:rsidP="005C13C8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6AFC0BD" w14:textId="77777777" w:rsidR="003678FC" w:rsidRDefault="003678FC" w:rsidP="005C13C8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0F81E336" w14:textId="77777777" w:rsidR="003678FC" w:rsidRDefault="003678FC" w:rsidP="005C13C8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04F64C36" w14:textId="77777777" w:rsidR="003678FC" w:rsidRPr="00D2382C" w:rsidRDefault="003678FC" w:rsidP="005C13C8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Program &amp;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77D672EE" w14:textId="77777777" w:rsidR="003678FC" w:rsidRPr="00D2382C" w:rsidRDefault="003678FC" w:rsidP="005C13C8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790400F4" w14:textId="77777777" w:rsidR="003678FC" w:rsidRDefault="003678FC" w:rsidP="005C13C8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III SEMESTER</w:t>
            </w:r>
          </w:p>
        </w:tc>
      </w:tr>
      <w:tr w:rsidR="003678FC" w14:paraId="61E82CC5" w14:textId="77777777" w:rsidTr="005C13C8">
        <w:trPr>
          <w:trHeight w:val="1194"/>
        </w:trPr>
        <w:tc>
          <w:tcPr>
            <w:tcW w:w="1619" w:type="dxa"/>
          </w:tcPr>
          <w:p w14:paraId="4FC97F2E" w14:textId="77777777" w:rsidR="003678FC" w:rsidRDefault="003678FC" w:rsidP="005C13C8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0020ED78" w14:textId="77777777" w:rsidR="003678FC" w:rsidRDefault="003678FC" w:rsidP="005C13C8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0A42BB56" w14:textId="77777777" w:rsidR="003678FC" w:rsidRDefault="003678FC" w:rsidP="005C13C8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3D198233" w14:textId="77777777" w:rsidR="003678FC" w:rsidRDefault="003678FC" w:rsidP="005C13C8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16A4A9F9" w14:textId="77777777" w:rsidR="003678FC" w:rsidRDefault="003678FC" w:rsidP="005C13C8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</w:p>
          <w:p w14:paraId="46197CA4" w14:textId="09AE6B52" w:rsidR="003678FC" w:rsidRPr="00EF0CD4" w:rsidRDefault="003678FC" w:rsidP="005C13C8">
            <w:pPr>
              <w:pStyle w:val="TableParagraph"/>
              <w:spacing w:before="1" w:line="216" w:lineRule="auto"/>
              <w:ind w:right="126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="00402092">
              <w:rPr>
                <w:rFonts w:ascii="Times New Roman" w:hAnsi="Times New Roman" w:cs="Times New Roman"/>
                <w:b/>
                <w:sz w:val="24"/>
              </w:rPr>
              <w:t>SEARCH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38E4">
              <w:rPr>
                <w:rFonts w:ascii="Times New Roman" w:hAnsi="Times New Roman" w:cs="Times New Roman"/>
                <w:b/>
                <w:sz w:val="24"/>
              </w:rPr>
              <w:t>ENGINE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MARKETING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5ACF687B" w14:textId="77777777" w:rsidR="003678FC" w:rsidRDefault="003678FC" w:rsidP="005C13C8">
            <w:pPr>
              <w:rPr>
                <w:sz w:val="2"/>
                <w:szCs w:val="2"/>
              </w:rPr>
            </w:pPr>
          </w:p>
        </w:tc>
      </w:tr>
      <w:tr w:rsidR="003678FC" w14:paraId="2852A27B" w14:textId="77777777" w:rsidTr="005C13C8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230A6599" w14:textId="77777777" w:rsidR="003678FC" w:rsidRDefault="003678FC" w:rsidP="005C13C8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60E864DD" w14:textId="77777777" w:rsidR="003678FC" w:rsidRDefault="003678FC" w:rsidP="005C13C8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4E725AA9" w14:textId="77777777" w:rsidR="003678FC" w:rsidRDefault="003678FC" w:rsidP="005C13C8">
            <w:pPr>
              <w:pStyle w:val="TableParagraph"/>
              <w:spacing w:line="301" w:lineRule="exact"/>
              <w:ind w:left="1255" w:right="19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140CE036" w14:textId="77777777" w:rsidR="003678FC" w:rsidRDefault="003678FC" w:rsidP="005C13C8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4D0230C9" w14:textId="77777777" w:rsidR="003678FC" w:rsidRDefault="003678FC" w:rsidP="005C13C8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68167F8F" w14:textId="77777777" w:rsidR="003678FC" w:rsidRDefault="003678FC" w:rsidP="005C13C8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2288A68" w14:textId="77777777" w:rsidR="003678FC" w:rsidRDefault="003678FC" w:rsidP="005C13C8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3678FC" w14:paraId="665F7670" w14:textId="77777777" w:rsidTr="005C13C8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05301557" w14:textId="77777777" w:rsidR="003678FC" w:rsidRDefault="003678FC" w:rsidP="005C13C8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20AF571D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01ADC955" w14:textId="77777777" w:rsidR="003678FC" w:rsidRDefault="003678FC" w:rsidP="005C13C8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03117489" w14:textId="77777777" w:rsidR="003678FC" w:rsidRDefault="003678FC" w:rsidP="005C13C8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4FB05728" w14:textId="77777777" w:rsidR="003678FC" w:rsidRDefault="003678FC" w:rsidP="005C13C8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3B0C6A86" w14:textId="77777777" w:rsidR="003678FC" w:rsidRDefault="003678FC" w:rsidP="005C13C8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774F85C5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p w14:paraId="40CBC3AA" w14:textId="77777777" w:rsidR="003678FC" w:rsidRDefault="003678FC" w:rsidP="003678FC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8F769C" wp14:editId="24C60CAD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D1CE1" w14:textId="77777777" w:rsidR="003678FC" w:rsidRDefault="003678FC" w:rsidP="003678FC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F769C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274D1CE1" w14:textId="77777777" w:rsidR="003678FC" w:rsidRDefault="003678FC" w:rsidP="003678FC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E1637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11"/>
        </w:rPr>
      </w:pPr>
    </w:p>
    <w:p w14:paraId="0D298CE9" w14:textId="77777777" w:rsidR="00EB393A" w:rsidRDefault="00EB393A" w:rsidP="00EB393A">
      <w:pPr>
        <w:pStyle w:val="BodyText"/>
        <w:numPr>
          <w:ilvl w:val="0"/>
          <w:numId w:val="9"/>
        </w:numPr>
        <w:ind w:right="236"/>
        <w:jc w:val="both"/>
      </w:pPr>
      <w:r>
        <w:t xml:space="preserve">Search Engine Marketing (SEM) is a </w:t>
      </w:r>
      <w:proofErr w:type="gramStart"/>
      <w:r>
        <w:t>cost effective</w:t>
      </w:r>
      <w:proofErr w:type="gramEnd"/>
      <w:r>
        <w:t xml:space="preserve"> way of generating highly relevant leads for</w:t>
      </w:r>
      <w:r>
        <w:rPr>
          <w:spacing w:val="1"/>
        </w:rPr>
        <w:t xml:space="preserve"> </w:t>
      </w:r>
      <w:r>
        <w:t>business.</w:t>
      </w:r>
    </w:p>
    <w:p w14:paraId="5A2B44A9" w14:textId="022050B2" w:rsidR="00EB393A" w:rsidRPr="00EB393A" w:rsidRDefault="00EB393A" w:rsidP="00EB393A">
      <w:pPr>
        <w:pStyle w:val="BodyText"/>
        <w:numPr>
          <w:ilvl w:val="0"/>
          <w:numId w:val="9"/>
        </w:numPr>
        <w:ind w:right="236"/>
        <w:jc w:val="both"/>
      </w:pPr>
      <w:r>
        <w:t>The best thing about SEM is that it offers contextual targeting, which helps one to</w:t>
      </w:r>
      <w:r>
        <w:rPr>
          <w:spacing w:val="1"/>
        </w:rPr>
        <w:t xml:space="preserve"> </w:t>
      </w:r>
      <w:r>
        <w:t>target</w:t>
      </w:r>
      <w:r>
        <w:rPr>
          <w:spacing w:val="33"/>
        </w:rPr>
        <w:t xml:space="preserve"> </w:t>
      </w:r>
      <w:r>
        <w:t>audience</w:t>
      </w:r>
      <w:r>
        <w:rPr>
          <w:spacing w:val="32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interests,</w:t>
      </w:r>
      <w:r>
        <w:rPr>
          <w:spacing w:val="33"/>
        </w:rPr>
        <w:t xml:space="preserve"> </w:t>
      </w:r>
      <w:r>
        <w:t>location,</w:t>
      </w:r>
      <w:r>
        <w:rPr>
          <w:spacing w:val="34"/>
        </w:rPr>
        <w:t xml:space="preserve"> </w:t>
      </w:r>
    </w:p>
    <w:p w14:paraId="5F6610FB" w14:textId="2AEB919E" w:rsidR="00EB393A" w:rsidRDefault="00EB393A" w:rsidP="00EB393A">
      <w:pPr>
        <w:pStyle w:val="BodyText"/>
        <w:numPr>
          <w:ilvl w:val="0"/>
          <w:numId w:val="9"/>
        </w:numPr>
        <w:ind w:right="236"/>
        <w:jc w:val="both"/>
      </w:pPr>
      <w:r>
        <w:t>Demographics,</w:t>
      </w:r>
      <w:r>
        <w:rPr>
          <w:spacing w:val="32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on.</w:t>
      </w:r>
      <w:r>
        <w:rPr>
          <w:spacing w:val="32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course</w:t>
      </w:r>
      <w:r>
        <w:rPr>
          <w:spacing w:val="-58"/>
        </w:rPr>
        <w:t xml:space="preserve"> </w:t>
      </w:r>
      <w:r>
        <w:t>also provides inputs on how SEM campaign is a CPC (Cost-per-click) advertisement model</w:t>
      </w:r>
      <w:r>
        <w:rPr>
          <w:spacing w:val="1"/>
        </w:rPr>
        <w:t xml:space="preserve"> </w:t>
      </w:r>
      <w:r>
        <w:t>unlike SEO, it starts immediately and advertiser starts getting results immediately on start of the</w:t>
      </w:r>
      <w:r>
        <w:rPr>
          <w:spacing w:val="1"/>
        </w:rPr>
        <w:t xml:space="preserve"> </w:t>
      </w:r>
      <w:r>
        <w:t>campaign.</w:t>
      </w:r>
    </w:p>
    <w:p w14:paraId="69A6690A" w14:textId="77777777" w:rsidR="00EB393A" w:rsidRDefault="00EB393A" w:rsidP="00EB393A">
      <w:pPr>
        <w:pStyle w:val="BodyText"/>
      </w:pPr>
    </w:p>
    <w:p w14:paraId="6CD6B01C" w14:textId="77777777" w:rsidR="003678FC" w:rsidRDefault="003678FC" w:rsidP="003678FC">
      <w:pPr>
        <w:pStyle w:val="BodyText"/>
        <w:spacing w:before="10"/>
        <w:rPr>
          <w:sz w:val="21"/>
        </w:rPr>
      </w:pPr>
    </w:p>
    <w:p w14:paraId="032F13FE" w14:textId="77777777" w:rsidR="003678FC" w:rsidRDefault="003678FC" w:rsidP="003678FC">
      <w:pPr>
        <w:pStyle w:val="Heading1"/>
        <w:tabs>
          <w:tab w:val="left" w:pos="9625"/>
        </w:tabs>
        <w:spacing w:before="24"/>
        <w:ind w:left="140"/>
      </w:pPr>
      <w:proofErr w:type="spellStart"/>
      <w:r>
        <w:rPr>
          <w:shd w:val="clear" w:color="auto" w:fill="00AEEE"/>
        </w:rPr>
        <w:t>CourseOutcomes</w:t>
      </w:r>
      <w:proofErr w:type="spellEnd"/>
      <w:r>
        <w:rPr>
          <w:shd w:val="clear" w:color="auto" w:fill="00AEEE"/>
        </w:rPr>
        <w:t>:</w:t>
      </w:r>
      <w:r>
        <w:rPr>
          <w:shd w:val="clear" w:color="auto" w:fill="00AEEE"/>
        </w:rPr>
        <w:tab/>
      </w:r>
    </w:p>
    <w:p w14:paraId="401EA774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3678FC" w14:paraId="031E4171" w14:textId="77777777" w:rsidTr="005C13C8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730ADF1D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3678FC" w14:paraId="1095CE20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3AC140BA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37681F35" w14:textId="77777777" w:rsidR="00BB786C" w:rsidRPr="00BB786C" w:rsidRDefault="003678FC" w:rsidP="00BB786C">
            <w:pPr>
              <w:tabs>
                <w:tab w:val="left" w:pos="752"/>
              </w:tabs>
              <w:ind w:right="266"/>
              <w:rPr>
                <w:sz w:val="24"/>
              </w:rPr>
            </w:pPr>
            <w:r>
              <w:t xml:space="preserve">Understand the </w:t>
            </w:r>
            <w:r w:rsidR="00BB786C" w:rsidRPr="00BB786C">
              <w:rPr>
                <w:sz w:val="24"/>
              </w:rPr>
              <w:t>Understand</w:t>
            </w:r>
            <w:r w:rsidR="00BB786C" w:rsidRPr="00BB786C">
              <w:rPr>
                <w:spacing w:val="10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concepts</w:t>
            </w:r>
            <w:r w:rsidR="00BB786C" w:rsidRPr="00BB786C">
              <w:rPr>
                <w:spacing w:val="12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of</w:t>
            </w:r>
            <w:r w:rsidR="00BB786C" w:rsidRPr="00BB786C">
              <w:rPr>
                <w:spacing w:val="12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search</w:t>
            </w:r>
            <w:r w:rsidR="00BB786C" w:rsidRPr="00BB786C">
              <w:rPr>
                <w:spacing w:val="11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engine</w:t>
            </w:r>
            <w:r w:rsidR="00BB786C" w:rsidRPr="00BB786C">
              <w:rPr>
                <w:spacing w:val="10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marketing</w:t>
            </w:r>
            <w:r w:rsidR="00BB786C" w:rsidRPr="00BB786C">
              <w:rPr>
                <w:spacing w:val="9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including</w:t>
            </w:r>
            <w:r w:rsidR="00BB786C" w:rsidRPr="00BB786C">
              <w:rPr>
                <w:spacing w:val="4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various</w:t>
            </w:r>
            <w:r w:rsidR="00BB786C" w:rsidRPr="00BB786C">
              <w:rPr>
                <w:spacing w:val="8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elements</w:t>
            </w:r>
            <w:r w:rsidR="00BB786C" w:rsidRPr="00BB786C">
              <w:rPr>
                <w:spacing w:val="12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of</w:t>
            </w:r>
            <w:r w:rsidR="00BB786C" w:rsidRPr="00BB786C">
              <w:rPr>
                <w:spacing w:val="7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search</w:t>
            </w:r>
            <w:r w:rsidR="00BB786C" w:rsidRPr="00BB786C">
              <w:rPr>
                <w:spacing w:val="13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engine</w:t>
            </w:r>
            <w:r w:rsidR="00BB786C" w:rsidRPr="00BB786C">
              <w:rPr>
                <w:spacing w:val="-57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marketing</w:t>
            </w:r>
            <w:r w:rsidR="00BB786C" w:rsidRPr="00BB786C">
              <w:rPr>
                <w:spacing w:val="-6"/>
                <w:sz w:val="24"/>
              </w:rPr>
              <w:t xml:space="preserve"> </w:t>
            </w:r>
            <w:r w:rsidR="00BB786C" w:rsidRPr="00BB786C">
              <w:rPr>
                <w:sz w:val="24"/>
              </w:rPr>
              <w:t>plan.</w:t>
            </w:r>
          </w:p>
          <w:p w14:paraId="22DCEDA6" w14:textId="249A0FD7" w:rsidR="003678FC" w:rsidRPr="00BB786C" w:rsidRDefault="00BB786C" w:rsidP="00BB786C">
            <w:pPr>
              <w:tabs>
                <w:tab w:val="left" w:pos="752"/>
              </w:tabs>
              <w:rPr>
                <w:rFonts w:ascii="Times New Roman"/>
                <w:b/>
                <w:bCs/>
                <w:sz w:val="24"/>
              </w:rPr>
            </w:pPr>
            <w:r w:rsidRPr="00BB786C">
              <w:rPr>
                <w:sz w:val="24"/>
              </w:rPr>
              <w:t>Create</w:t>
            </w:r>
            <w:r w:rsidRPr="00BB786C">
              <w:rPr>
                <w:spacing w:val="-2"/>
                <w:sz w:val="24"/>
              </w:rPr>
              <w:t xml:space="preserve"> </w:t>
            </w:r>
            <w:r w:rsidRPr="00BB786C">
              <w:rPr>
                <w:sz w:val="24"/>
              </w:rPr>
              <w:t>effective</w:t>
            </w:r>
            <w:r w:rsidRPr="00BB786C">
              <w:rPr>
                <w:spacing w:val="-4"/>
                <w:sz w:val="24"/>
              </w:rPr>
              <w:t xml:space="preserve"> </w:t>
            </w:r>
            <w:r w:rsidRPr="00BB786C">
              <w:rPr>
                <w:sz w:val="24"/>
              </w:rPr>
              <w:t>landing pages</w:t>
            </w:r>
            <w:r w:rsidRPr="00BB786C">
              <w:rPr>
                <w:spacing w:val="-4"/>
                <w:sz w:val="24"/>
              </w:rPr>
              <w:t xml:space="preserve"> </w:t>
            </w:r>
            <w:r w:rsidRPr="00BB786C">
              <w:rPr>
                <w:sz w:val="24"/>
              </w:rPr>
              <w:t>by</w:t>
            </w:r>
            <w:r w:rsidRPr="00BB786C">
              <w:rPr>
                <w:spacing w:val="-10"/>
                <w:sz w:val="24"/>
              </w:rPr>
              <w:t xml:space="preserve"> </w:t>
            </w:r>
            <w:r w:rsidRPr="00BB786C">
              <w:rPr>
                <w:sz w:val="24"/>
              </w:rPr>
              <w:t>understanding web</w:t>
            </w:r>
            <w:r w:rsidRPr="00BB786C">
              <w:rPr>
                <w:spacing w:val="-1"/>
                <w:sz w:val="24"/>
              </w:rPr>
              <w:t xml:space="preserve"> </w:t>
            </w:r>
            <w:r w:rsidRPr="00BB786C">
              <w:rPr>
                <w:sz w:val="24"/>
              </w:rPr>
              <w:t>users’</w:t>
            </w:r>
            <w:r w:rsidRPr="00BB786C">
              <w:rPr>
                <w:spacing w:val="-5"/>
                <w:sz w:val="24"/>
              </w:rPr>
              <w:t xml:space="preserve"> </w:t>
            </w:r>
            <w:r w:rsidRPr="00BB786C">
              <w:rPr>
                <w:sz w:val="24"/>
              </w:rPr>
              <w:t>behavior.</w:t>
            </w:r>
          </w:p>
        </w:tc>
      </w:tr>
      <w:tr w:rsidR="003678FC" w14:paraId="1C9545BD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5E116CC7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5D86EF40" w14:textId="655EC635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  <w:r>
              <w:t xml:space="preserve">Analyze the effectiveness of your company’s and competitors’ social </w:t>
            </w:r>
            <w:r w:rsidR="00BB786C">
              <w:t>search</w:t>
            </w:r>
            <w:r>
              <w:t xml:space="preserve"> programs</w:t>
            </w:r>
          </w:p>
        </w:tc>
      </w:tr>
      <w:tr w:rsidR="003678FC" w14:paraId="7DCD6C82" w14:textId="77777777" w:rsidTr="005C13C8">
        <w:trPr>
          <w:trHeight w:val="301"/>
        </w:trPr>
        <w:tc>
          <w:tcPr>
            <w:tcW w:w="812" w:type="dxa"/>
            <w:shd w:val="clear" w:color="auto" w:fill="92D050"/>
          </w:tcPr>
          <w:p w14:paraId="25A1352F" w14:textId="77777777" w:rsidR="003678FC" w:rsidRDefault="003678FC" w:rsidP="005C13C8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34821787" w14:textId="2E2079C0" w:rsidR="003678FC" w:rsidRDefault="003678FC" w:rsidP="005C13C8">
            <w:pPr>
              <w:pStyle w:val="TableParagraph"/>
              <w:rPr>
                <w:rFonts w:ascii="Times New Roman"/>
              </w:rPr>
            </w:pPr>
            <w:r>
              <w:t xml:space="preserve">Design </w:t>
            </w:r>
            <w:r w:rsidR="00BB786C">
              <w:t>search engine</w:t>
            </w:r>
            <w:r>
              <w:t xml:space="preserve"> programs that directly support business and marketing goals</w:t>
            </w:r>
          </w:p>
        </w:tc>
      </w:tr>
      <w:tr w:rsidR="003678FC" w14:paraId="0577C1C4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4CC8A898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48F8A250" w14:textId="54B1749F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  <w:r>
              <w:t>Identify the major s</w:t>
            </w:r>
            <w:r w:rsidR="00BB786C">
              <w:t>earch engine</w:t>
            </w:r>
            <w:r>
              <w:t xml:space="preserve"> marketing portals that can be used to promote a company, brand, product services.</w:t>
            </w:r>
          </w:p>
        </w:tc>
      </w:tr>
      <w:tr w:rsidR="003678FC" w14:paraId="7C2FA5BB" w14:textId="77777777" w:rsidTr="005C13C8">
        <w:trPr>
          <w:trHeight w:val="312"/>
        </w:trPr>
        <w:tc>
          <w:tcPr>
            <w:tcW w:w="812" w:type="dxa"/>
            <w:shd w:val="clear" w:color="auto" w:fill="92D050"/>
          </w:tcPr>
          <w:p w14:paraId="5E51227D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69A50EA4" w14:textId="379E4370" w:rsidR="003678FC" w:rsidRDefault="003678FC" w:rsidP="005C13C8">
            <w:pPr>
              <w:pStyle w:val="TableParagraph"/>
              <w:rPr>
                <w:rFonts w:ascii="Times New Roman"/>
              </w:rPr>
            </w:pPr>
            <w:r>
              <w:t xml:space="preserve">Implement a process for planning </w:t>
            </w:r>
            <w:r w:rsidR="00BB786C">
              <w:t>search engine</w:t>
            </w:r>
            <w:r>
              <w:t xml:space="preserve"> marketing activities.</w:t>
            </w:r>
          </w:p>
        </w:tc>
      </w:tr>
    </w:tbl>
    <w:p w14:paraId="4AF5F65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8F72CC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D7EE18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79FF50E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E88E63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4F4947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5EF58F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A34D21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76DD9A9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0C43FF8A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7AF0E2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01BDB5EC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65F8DF78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7A1FC6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C5CC4EC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4DFB72D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42718B88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902A9B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6349124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79B0E18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1C7DA06" w14:textId="77777777" w:rsidR="003678FC" w:rsidRDefault="003678FC" w:rsidP="003678FC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3B03C8A9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3678FC" w14:paraId="5B6E464A" w14:textId="77777777" w:rsidTr="005C13C8">
        <w:trPr>
          <w:trHeight w:val="1632"/>
        </w:trPr>
        <w:tc>
          <w:tcPr>
            <w:tcW w:w="1701" w:type="dxa"/>
          </w:tcPr>
          <w:p w14:paraId="1B35C2E1" w14:textId="77777777" w:rsidR="003678FC" w:rsidRDefault="003678FC" w:rsidP="005C13C8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7881F027" w14:textId="77777777" w:rsidR="003678FC" w:rsidRDefault="003678FC" w:rsidP="005C13C8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2BE6EDC6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553C8418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0DA46B48" w14:textId="77777777" w:rsidR="003678FC" w:rsidRDefault="003678FC" w:rsidP="005C13C8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77B46578" w14:textId="77777777" w:rsidR="003678FC" w:rsidRDefault="003678FC" w:rsidP="005C13C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5EA5B543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1627B12C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0BC492B2" w14:textId="77777777" w:rsidR="003678FC" w:rsidRDefault="003678FC" w:rsidP="005C13C8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0F3C6280" w14:textId="77777777" w:rsidR="003678FC" w:rsidRDefault="003678FC" w:rsidP="005C13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1A9B85F2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8B799F" w14:textId="77777777" w:rsidR="003678FC" w:rsidRDefault="003678FC" w:rsidP="003678FC">
      <w:pPr>
        <w:rPr>
          <w:rFonts w:ascii="Times New Roman"/>
          <w:sz w:val="24"/>
        </w:rPr>
      </w:pPr>
    </w:p>
    <w:p w14:paraId="71C5A273" w14:textId="77777777" w:rsidR="003678FC" w:rsidRDefault="003678FC" w:rsidP="003678FC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3678FC" w:rsidRPr="00FE3BE1" w14:paraId="0A1855B1" w14:textId="77777777" w:rsidTr="00FE3BE1">
        <w:trPr>
          <w:trHeight w:val="1266"/>
        </w:trPr>
        <w:tc>
          <w:tcPr>
            <w:tcW w:w="736" w:type="pct"/>
          </w:tcPr>
          <w:p w14:paraId="45F5FFE0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5AC9D460" w14:textId="3DBB54DD" w:rsidR="00FE3BE1" w:rsidRPr="00593426" w:rsidRDefault="00FE3BE1" w:rsidP="00FE3BE1">
            <w:pPr>
              <w:pStyle w:val="BodyText"/>
              <w:spacing w:line="360" w:lineRule="auto"/>
              <w:ind w:right="24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Search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Engine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Marketing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Overview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Understanding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Importance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Google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search,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Rule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based</w:t>
            </w:r>
            <w:r w:rsidRPr="00593426">
              <w:rPr>
                <w:rFonts w:ascii="Times New Roman" w:hAnsi="Times New Roman" w:cs="Times New Roman"/>
                <w:color w:val="00B0F0"/>
                <w:spacing w:val="-57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personalization of marketing at internet scale, Overview of Google Ads,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Bing Ads, landing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pages,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elements, optimization.</w:t>
            </w:r>
          </w:p>
          <w:p w14:paraId="2C671834" w14:textId="77777777" w:rsidR="003678FC" w:rsidRPr="00FE3BE1" w:rsidRDefault="003678FC" w:rsidP="00FE3BE1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678FC" w:rsidRPr="00FE3BE1" w14:paraId="39582BAE" w14:textId="77777777" w:rsidTr="005C13C8">
        <w:tc>
          <w:tcPr>
            <w:tcW w:w="736" w:type="pct"/>
          </w:tcPr>
          <w:p w14:paraId="629C0FC3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6DE0D3AC" w14:textId="56B37767" w:rsidR="00FE3BE1" w:rsidRPr="00593426" w:rsidRDefault="00FE3BE1" w:rsidP="00FE3BE1">
            <w:pPr>
              <w:pStyle w:val="BodyText"/>
              <w:spacing w:line="360" w:lineRule="auto"/>
              <w:ind w:right="24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PPC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Campaigns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PPC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definition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it's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functioning,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PPC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Terminology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Quality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Score,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Conversion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Rate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etc</w:t>
            </w:r>
            <w:r w:rsidRPr="00FE3B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E3B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Quality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Score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Overview,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Setting</w:t>
            </w:r>
            <w:proofErr w:type="gramEnd"/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objectives,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goals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&amp;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expectations,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Actionable metrics for performance measurements</w:t>
            </w:r>
            <w:r w:rsidRPr="00FE3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Formulating account structure, Effective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segmentation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of</w:t>
            </w:r>
            <w:r w:rsidRPr="00593426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keywords, Usage</w:t>
            </w:r>
            <w:r w:rsidRPr="00593426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of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multiple</w:t>
            </w:r>
            <w:r w:rsidRPr="00593426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match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types and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Non-overlapping</w:t>
            </w:r>
            <w:r w:rsidRPr="00593426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</w:t>
            </w:r>
            <w:r w:rsidRPr="00593426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Groups</w:t>
            </w:r>
          </w:p>
          <w:p w14:paraId="0D34B032" w14:textId="77777777" w:rsidR="003678FC" w:rsidRPr="00FE3BE1" w:rsidRDefault="003678FC" w:rsidP="00FE3BE1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678FC" w:rsidRPr="00FE3BE1" w14:paraId="45817D2F" w14:textId="77777777" w:rsidTr="005C13C8">
        <w:tc>
          <w:tcPr>
            <w:tcW w:w="736" w:type="pct"/>
          </w:tcPr>
          <w:p w14:paraId="069090ED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  III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00A3EBA8" w14:textId="3DF89172" w:rsidR="00FE3BE1" w:rsidRPr="00593426" w:rsidRDefault="00FE3BE1" w:rsidP="00FE3BE1">
            <w:pPr>
              <w:pStyle w:val="BodyText"/>
              <w:spacing w:line="360" w:lineRule="auto"/>
              <w:ind w:right="24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Bid Management Plan Understand bidding strategy, Manual vs. Automated bid management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Different bid management features like CPA bidding, position preference etc.</w:t>
            </w:r>
            <w:r w:rsidRPr="00FE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Google Ads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bidding</w:t>
            </w:r>
            <w:r w:rsidRPr="00593426">
              <w:rPr>
                <w:rFonts w:ascii="Times New Roman" w:hAnsi="Times New Roman" w:cs="Times New Roman"/>
                <w:color w:val="00B050"/>
                <w:spacing w:val="-8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strategies. Top PPC bid management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tips</w:t>
            </w:r>
            <w:r w:rsidRPr="00593426">
              <w:rPr>
                <w:rFonts w:ascii="Times New Roman" w:hAnsi="Times New Roman" w:cs="Times New Roman"/>
                <w:color w:val="00B050"/>
                <w:spacing w:val="3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for</w:t>
            </w:r>
            <w:r w:rsidRPr="00593426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maximizing</w:t>
            </w:r>
            <w:r w:rsidRPr="00593426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returns.</w:t>
            </w:r>
          </w:p>
          <w:p w14:paraId="734BFEF9" w14:textId="77777777" w:rsidR="003678FC" w:rsidRPr="00FE3BE1" w:rsidRDefault="003678FC" w:rsidP="00FE3BE1">
            <w:pPr>
              <w:pStyle w:val="ListParagraph"/>
              <w:widowControl/>
              <w:shd w:val="clear" w:color="auto" w:fill="FFFFFF"/>
              <w:autoSpaceDE/>
              <w:autoSpaceDN/>
              <w:spacing w:line="36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678FC" w:rsidRPr="00FE3BE1" w14:paraId="3A0C946A" w14:textId="77777777" w:rsidTr="005C13C8">
        <w:tc>
          <w:tcPr>
            <w:tcW w:w="736" w:type="pct"/>
          </w:tcPr>
          <w:p w14:paraId="13AC4F1D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7AC81DA3" w14:textId="03F092E4" w:rsidR="00FE3BE1" w:rsidRPr="00593426" w:rsidRDefault="00FE3BE1" w:rsidP="00FE3BE1">
            <w:pPr>
              <w:pStyle w:val="BodyText"/>
              <w:spacing w:line="360" w:lineRule="auto"/>
              <w:ind w:right="23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Effective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landing pages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user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psychology importance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UI/UX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design,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call-to-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action,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understand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&amp; connect with the user and benefit from search behavior of prospective customer.</w:t>
            </w:r>
            <w:r w:rsidRPr="00FE3B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Performance tracking set campaign objectives &amp; goals define performance metrics and monitor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ppc</w:t>
            </w:r>
            <w:proofErr w:type="spellEnd"/>
            <w:r w:rsidRPr="00593426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activity</w:t>
            </w:r>
            <w:r w:rsidRPr="00593426">
              <w:rPr>
                <w:rFonts w:ascii="Times New Roman" w:hAnsi="Times New Roman" w:cs="Times New Roman"/>
                <w:color w:val="00B050"/>
                <w:spacing w:val="-7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with Google</w:t>
            </w:r>
            <w:r w:rsidRPr="00593426">
              <w:rPr>
                <w:rFonts w:ascii="Times New Roman" w:hAnsi="Times New Roman" w:cs="Times New Roman"/>
                <w:color w:val="00B050"/>
                <w:spacing w:val="5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analytics.</w:t>
            </w:r>
          </w:p>
          <w:p w14:paraId="15A019DB" w14:textId="77777777" w:rsidR="003678FC" w:rsidRPr="00FE3BE1" w:rsidRDefault="003678FC" w:rsidP="00FE3BE1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spacing w:line="36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678FC" w:rsidRPr="00FE3BE1" w14:paraId="43189660" w14:textId="77777777" w:rsidTr="005C13C8">
        <w:tc>
          <w:tcPr>
            <w:tcW w:w="736" w:type="pct"/>
          </w:tcPr>
          <w:p w14:paraId="0FA686A5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UNIT </w:t>
            </w:r>
            <w:proofErr w:type="gramStart"/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 V</w:t>
            </w:r>
            <w:proofErr w:type="gramEnd"/>
          </w:p>
        </w:tc>
        <w:tc>
          <w:tcPr>
            <w:tcW w:w="4264" w:type="pct"/>
          </w:tcPr>
          <w:p w14:paraId="31D6BCBE" w14:textId="3F3FEB74" w:rsidR="00FE3BE1" w:rsidRPr="00593426" w:rsidRDefault="00FE3BE1" w:rsidP="00FE3BE1">
            <w:pPr>
              <w:pStyle w:val="BodyText"/>
              <w:spacing w:line="360" w:lineRule="auto"/>
              <w:ind w:right="24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management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(other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techniques)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re-marketing,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mobile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advertising,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display</w:t>
            </w:r>
            <w:r w:rsidRPr="00593426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</w:t>
            </w:r>
            <w:r w:rsidRPr="00593426">
              <w:rPr>
                <w:rFonts w:ascii="Times New Roman" w:hAnsi="Times New Roman" w:cs="Times New Roman"/>
                <w:color w:val="FF0000"/>
                <w:spacing w:val="6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video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formats,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optimize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the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display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network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campaigns</w:t>
            </w:r>
            <w:r w:rsidRPr="00593426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and</w:t>
            </w:r>
            <w:r w:rsidRPr="00FE3B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track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&amp;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measure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views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through</w:t>
            </w:r>
            <w:r w:rsidRPr="00593426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5934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conversions.</w:t>
            </w:r>
          </w:p>
          <w:p w14:paraId="3AD2C692" w14:textId="77777777" w:rsidR="003678FC" w:rsidRPr="00FE3BE1" w:rsidRDefault="003678FC" w:rsidP="00FE3BE1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214DA85C" w14:textId="77777777" w:rsidR="003678FC" w:rsidRDefault="003678FC" w:rsidP="003678FC">
      <w:pPr>
        <w:rPr>
          <w:rFonts w:ascii="Times New Roman"/>
          <w:sz w:val="24"/>
        </w:rPr>
      </w:pPr>
    </w:p>
    <w:p w14:paraId="3B408FD6" w14:textId="77777777" w:rsidR="003678FC" w:rsidRDefault="003678FC" w:rsidP="003678FC">
      <w:pPr>
        <w:rPr>
          <w:rFonts w:ascii="Times New Roman"/>
          <w:sz w:val="24"/>
        </w:rPr>
      </w:pPr>
    </w:p>
    <w:p w14:paraId="36DAEA59" w14:textId="77777777" w:rsidR="003678FC" w:rsidRDefault="003678FC" w:rsidP="003678FC">
      <w:pPr>
        <w:rPr>
          <w:rFonts w:ascii="Times New Roman"/>
          <w:sz w:val="24"/>
        </w:rPr>
      </w:pPr>
    </w:p>
    <w:p w14:paraId="075D1780" w14:textId="77777777" w:rsidR="003678FC" w:rsidRDefault="003678FC" w:rsidP="003678FC">
      <w:pPr>
        <w:rPr>
          <w:rFonts w:ascii="Times New Roman"/>
          <w:sz w:val="24"/>
        </w:rPr>
      </w:pPr>
    </w:p>
    <w:p w14:paraId="195B41B3" w14:textId="77777777" w:rsidR="003678FC" w:rsidRDefault="003678FC" w:rsidP="003678FC">
      <w:pPr>
        <w:rPr>
          <w:rFonts w:ascii="Times New Roman"/>
          <w:sz w:val="24"/>
        </w:rPr>
      </w:pPr>
    </w:p>
    <w:p w14:paraId="5CF42C58" w14:textId="77777777" w:rsidR="003678FC" w:rsidRDefault="003678FC" w:rsidP="003678FC">
      <w:pPr>
        <w:rPr>
          <w:rFonts w:ascii="Times New Roman"/>
          <w:sz w:val="24"/>
        </w:rPr>
        <w:sectPr w:rsidR="003678FC" w:rsidSect="00E873E7">
          <w:pgSz w:w="11910" w:h="16840"/>
          <w:pgMar w:top="1120" w:right="180" w:bottom="280" w:left="880" w:header="720" w:footer="720" w:gutter="0"/>
          <w:cols w:space="720"/>
        </w:sectPr>
      </w:pPr>
    </w:p>
    <w:p w14:paraId="1E560E4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CE0FFB2" wp14:editId="223DAB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82665" cy="182880"/>
                <wp:effectExtent l="0" t="19050" r="0" b="762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1004" w14:textId="77777777" w:rsidR="003678FC" w:rsidRDefault="003678FC" w:rsidP="003678FC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FFB2" id="Group 38" o:spid="_x0000_s1029" style="position:absolute;margin-left:0;margin-top:0;width:478.95pt;height:14.4pt;z-index:-251656192;mso-wrap-distance-left:0;mso-wrap-distance-right:0;mso-position-horizontal:center;mso-position-horizontal-relative:margin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0E5B1004" w14:textId="77777777" w:rsidR="003678FC" w:rsidRDefault="003678FC" w:rsidP="003678FC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F1E611F" w14:textId="77777777" w:rsidR="0022096C" w:rsidRDefault="0022096C" w:rsidP="0022096C">
      <w:pPr>
        <w:pStyle w:val="ListParagraph"/>
        <w:numPr>
          <w:ilvl w:val="1"/>
          <w:numId w:val="8"/>
        </w:numPr>
        <w:tabs>
          <w:tab w:val="left" w:pos="752"/>
        </w:tabs>
        <w:ind w:right="921"/>
        <w:rPr>
          <w:sz w:val="24"/>
        </w:rPr>
      </w:pPr>
      <w:r>
        <w:rPr>
          <w:sz w:val="24"/>
        </w:rPr>
        <w:t>Pay-Per-Click</w:t>
      </w:r>
      <w:r>
        <w:rPr>
          <w:spacing w:val="41"/>
          <w:sz w:val="24"/>
        </w:rPr>
        <w:t xml:space="preserve"> </w:t>
      </w:r>
      <w:r>
        <w:rPr>
          <w:sz w:val="24"/>
        </w:rPr>
        <w:t>Search</w:t>
      </w:r>
      <w:r>
        <w:rPr>
          <w:spacing w:val="45"/>
          <w:sz w:val="24"/>
        </w:rPr>
        <w:t xml:space="preserve"> </w:t>
      </w:r>
      <w:r>
        <w:rPr>
          <w:sz w:val="24"/>
        </w:rPr>
        <w:t>Engine</w:t>
      </w:r>
      <w:r>
        <w:rPr>
          <w:spacing w:val="44"/>
          <w:sz w:val="24"/>
        </w:rPr>
        <w:t xml:space="preserve"> </w:t>
      </w:r>
      <w:r>
        <w:rPr>
          <w:sz w:val="24"/>
        </w:rPr>
        <w:t>Marketing:</w:t>
      </w:r>
      <w:r>
        <w:rPr>
          <w:spacing w:val="45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Hour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Day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David</w:t>
      </w:r>
      <w:r>
        <w:rPr>
          <w:spacing w:val="43"/>
          <w:sz w:val="24"/>
        </w:rPr>
        <w:t xml:space="preserve"> </w:t>
      </w:r>
      <w:r>
        <w:rPr>
          <w:sz w:val="24"/>
        </w:rPr>
        <w:t>Szetela,</w:t>
      </w:r>
      <w:r>
        <w:rPr>
          <w:spacing w:val="41"/>
          <w:sz w:val="24"/>
        </w:rPr>
        <w:t xml:space="preserve"> </w:t>
      </w:r>
      <w:r>
        <w:rPr>
          <w:sz w:val="24"/>
        </w:rPr>
        <w:t>Joseph</w:t>
      </w:r>
      <w:r>
        <w:rPr>
          <w:spacing w:val="-57"/>
          <w:sz w:val="24"/>
        </w:rPr>
        <w:t xml:space="preserve"> </w:t>
      </w:r>
      <w:r>
        <w:rPr>
          <w:sz w:val="24"/>
        </w:rPr>
        <w:t>Kerschbaum</w:t>
      </w:r>
    </w:p>
    <w:p w14:paraId="6B80A146" w14:textId="77777777" w:rsidR="0022096C" w:rsidRDefault="0022096C" w:rsidP="0022096C">
      <w:pPr>
        <w:pStyle w:val="ListParagraph"/>
        <w:numPr>
          <w:ilvl w:val="1"/>
          <w:numId w:val="8"/>
        </w:numPr>
        <w:tabs>
          <w:tab w:val="left" w:pos="752"/>
        </w:tabs>
        <w:ind w:right="274"/>
        <w:rPr>
          <w:sz w:val="24"/>
        </w:rPr>
      </w:pPr>
      <w:r>
        <w:rPr>
          <w:sz w:val="24"/>
        </w:rPr>
        <w:t>Search</w:t>
      </w:r>
      <w:r>
        <w:rPr>
          <w:spacing w:val="35"/>
          <w:sz w:val="24"/>
        </w:rPr>
        <w:t xml:space="preserve"> </w:t>
      </w:r>
      <w:r>
        <w:rPr>
          <w:sz w:val="24"/>
        </w:rPr>
        <w:t>Engine</w:t>
      </w:r>
      <w:r>
        <w:rPr>
          <w:spacing w:val="38"/>
          <w:sz w:val="24"/>
        </w:rPr>
        <w:t xml:space="preserve"> </w:t>
      </w:r>
      <w:r>
        <w:rPr>
          <w:sz w:val="24"/>
        </w:rPr>
        <w:t>Marketing,</w:t>
      </w:r>
      <w:r>
        <w:rPr>
          <w:spacing w:val="44"/>
          <w:sz w:val="24"/>
        </w:rPr>
        <w:t xml:space="preserve"> </w:t>
      </w:r>
      <w:r>
        <w:rPr>
          <w:sz w:val="24"/>
        </w:rPr>
        <w:t>Inc.:</w:t>
      </w:r>
      <w:r>
        <w:rPr>
          <w:spacing w:val="39"/>
          <w:sz w:val="24"/>
        </w:rPr>
        <w:t xml:space="preserve"> </w:t>
      </w:r>
      <w:r>
        <w:rPr>
          <w:sz w:val="24"/>
        </w:rPr>
        <w:t>Driving</w:t>
      </w:r>
      <w:r>
        <w:rPr>
          <w:spacing w:val="34"/>
          <w:sz w:val="24"/>
        </w:rPr>
        <w:t xml:space="preserve"> </w:t>
      </w:r>
      <w:r>
        <w:rPr>
          <w:sz w:val="24"/>
        </w:rPr>
        <w:t>Search</w:t>
      </w:r>
      <w:r>
        <w:rPr>
          <w:spacing w:val="44"/>
          <w:sz w:val="24"/>
        </w:rPr>
        <w:t xml:space="preserve"> </w:t>
      </w:r>
      <w:r>
        <w:rPr>
          <w:sz w:val="24"/>
        </w:rPr>
        <w:t>Traffic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z w:val="24"/>
        </w:rPr>
        <w:t>Company's</w:t>
      </w:r>
      <w:r>
        <w:rPr>
          <w:spacing w:val="40"/>
          <w:sz w:val="24"/>
        </w:rPr>
        <w:t xml:space="preserve"> </w:t>
      </w:r>
      <w:r>
        <w:rPr>
          <w:sz w:val="24"/>
        </w:rPr>
        <w:t>Website</w:t>
      </w:r>
      <w:r>
        <w:rPr>
          <w:spacing w:val="38"/>
          <w:sz w:val="24"/>
        </w:rPr>
        <w:t xml:space="preserve"> </w:t>
      </w:r>
      <w:r>
        <w:rPr>
          <w:sz w:val="24"/>
        </w:rPr>
        <w:t>(IBM</w:t>
      </w:r>
      <w:r>
        <w:rPr>
          <w:spacing w:val="-57"/>
          <w:sz w:val="24"/>
        </w:rPr>
        <w:t xml:space="preserve"> </w:t>
      </w:r>
      <w:r>
        <w:rPr>
          <w:sz w:val="24"/>
        </w:rPr>
        <w:t>Press)</w:t>
      </w:r>
      <w:r>
        <w:rPr>
          <w:spacing w:val="-2"/>
          <w:sz w:val="24"/>
        </w:rPr>
        <w:t xml:space="preserve"> </w:t>
      </w:r>
      <w:r>
        <w:rPr>
          <w:sz w:val="24"/>
        </w:rPr>
        <w:t>3rd Edition, Kindle Edition by</w:t>
      </w:r>
      <w:r>
        <w:rPr>
          <w:spacing w:val="48"/>
          <w:sz w:val="24"/>
        </w:rPr>
        <w:t xml:space="preserve"> </w:t>
      </w:r>
      <w:r>
        <w:rPr>
          <w:sz w:val="24"/>
        </w:rPr>
        <w:t>Mike</w:t>
      </w:r>
      <w:r>
        <w:rPr>
          <w:spacing w:val="-1"/>
          <w:sz w:val="24"/>
        </w:rPr>
        <w:t xml:space="preserve"> </w:t>
      </w:r>
      <w:r>
        <w:rPr>
          <w:sz w:val="24"/>
        </w:rPr>
        <w:t>Moran, Bill Hunt.</w:t>
      </w:r>
    </w:p>
    <w:p w14:paraId="40B7F16B" w14:textId="77777777" w:rsidR="0022096C" w:rsidRDefault="0022096C" w:rsidP="0022096C">
      <w:pPr>
        <w:pStyle w:val="BodyText"/>
        <w:ind w:left="751" w:hanging="180"/>
      </w:pPr>
      <w:r>
        <w:t>3.A</w:t>
      </w:r>
      <w:r>
        <w:rPr>
          <w:spacing w:val="33"/>
        </w:rPr>
        <w:t xml:space="preserve"> </w:t>
      </w:r>
      <w:r>
        <w:t>Beginners</w:t>
      </w:r>
      <w:r>
        <w:rPr>
          <w:spacing w:val="33"/>
        </w:rPr>
        <w:t xml:space="preserve"> </w:t>
      </w:r>
      <w:r>
        <w:t>Guide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Paid</w:t>
      </w:r>
      <w:r>
        <w:rPr>
          <w:spacing w:val="35"/>
        </w:rPr>
        <w:t xml:space="preserve"> </w:t>
      </w:r>
      <w:r>
        <w:t>Search</w:t>
      </w:r>
      <w:r>
        <w:rPr>
          <w:spacing w:val="36"/>
        </w:rPr>
        <w:t xml:space="preserve"> </w:t>
      </w:r>
      <w:r>
        <w:t>Marketing:</w:t>
      </w:r>
      <w:r>
        <w:rPr>
          <w:spacing w:val="36"/>
        </w:rPr>
        <w:t xml:space="preserve"> </w:t>
      </w:r>
      <w:r>
        <w:t>Search</w:t>
      </w:r>
      <w:r>
        <w:rPr>
          <w:spacing w:val="33"/>
        </w:rPr>
        <w:t xml:space="preserve"> </w:t>
      </w:r>
      <w:r>
        <w:t>Engine</w:t>
      </w:r>
      <w:r>
        <w:rPr>
          <w:spacing w:val="33"/>
        </w:rPr>
        <w:t xml:space="preserve"> </w:t>
      </w:r>
      <w:r>
        <w:t>Marketing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Beginners</w:t>
      </w:r>
      <w:r>
        <w:rPr>
          <w:spacing w:val="37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Tarek</w:t>
      </w:r>
      <w:r>
        <w:rPr>
          <w:spacing w:val="-1"/>
        </w:rPr>
        <w:t xml:space="preserve"> </w:t>
      </w:r>
      <w:r>
        <w:t>Riman  (2020)</w:t>
      </w:r>
    </w:p>
    <w:p w14:paraId="6BB55A6E" w14:textId="77777777" w:rsidR="0022096C" w:rsidRDefault="0022096C" w:rsidP="0022096C">
      <w:pPr>
        <w:pStyle w:val="ListParagraph"/>
        <w:numPr>
          <w:ilvl w:val="0"/>
          <w:numId w:val="6"/>
        </w:numPr>
        <w:tabs>
          <w:tab w:val="left" w:pos="812"/>
        </w:tabs>
        <w:ind w:hanging="241"/>
        <w:rPr>
          <w:sz w:val="24"/>
        </w:rPr>
      </w:pPr>
      <w:r>
        <w:rPr>
          <w:sz w:val="24"/>
        </w:rPr>
        <w:t>Pay</w:t>
      </w:r>
      <w:r>
        <w:rPr>
          <w:spacing w:val="-13"/>
          <w:sz w:val="24"/>
        </w:rPr>
        <w:t xml:space="preserve"> </w:t>
      </w:r>
      <w:r>
        <w:rPr>
          <w:sz w:val="24"/>
        </w:rPr>
        <w:t>Per Click</w:t>
      </w:r>
      <w:r>
        <w:rPr>
          <w:spacing w:val="-1"/>
          <w:sz w:val="24"/>
        </w:rPr>
        <w:t xml:space="preserve"> </w:t>
      </w:r>
      <w:r>
        <w:rPr>
          <w:sz w:val="24"/>
        </w:rPr>
        <w:t>Search Engine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Dummies by</w:t>
      </w:r>
      <w:r>
        <w:rPr>
          <w:spacing w:val="-13"/>
          <w:sz w:val="24"/>
        </w:rPr>
        <w:t xml:space="preserve"> </w:t>
      </w:r>
      <w:r>
        <w:rPr>
          <w:sz w:val="24"/>
        </w:rPr>
        <w:t>Peter Kent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</w:p>
    <w:p w14:paraId="63F3C535" w14:textId="77777777" w:rsidR="0022096C" w:rsidRDefault="0022096C" w:rsidP="0022096C">
      <w:pPr>
        <w:pStyle w:val="ListParagraph"/>
        <w:tabs>
          <w:tab w:val="left" w:pos="812"/>
        </w:tabs>
        <w:ind w:left="811" w:firstLine="0"/>
        <w:rPr>
          <w:sz w:val="24"/>
          <w:highlight w:val="yellow"/>
        </w:rPr>
      </w:pPr>
    </w:p>
    <w:p w14:paraId="57E747AE" w14:textId="00D419F0" w:rsidR="0022096C" w:rsidRDefault="0022096C" w:rsidP="0022096C">
      <w:pPr>
        <w:pStyle w:val="ListParagraph"/>
        <w:tabs>
          <w:tab w:val="left" w:pos="812"/>
        </w:tabs>
        <w:ind w:left="811" w:firstLine="0"/>
        <w:rPr>
          <w:sz w:val="24"/>
        </w:rPr>
      </w:pPr>
      <w:r w:rsidRPr="0022096C">
        <w:rPr>
          <w:sz w:val="24"/>
          <w:highlight w:val="yellow"/>
        </w:rPr>
        <w:t>REFERENCES</w:t>
      </w:r>
    </w:p>
    <w:p w14:paraId="590C441D" w14:textId="494FF61E" w:rsidR="00B06FD5" w:rsidRPr="00B06FD5" w:rsidRDefault="00B06FD5" w:rsidP="00695877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B06FD5">
        <w:rPr>
          <w:color w:val="1F1F1F"/>
        </w:rPr>
        <w:t xml:space="preserve"> Google Search Central Blog.</w:t>
      </w:r>
    </w:p>
    <w:p w14:paraId="6C6DF967" w14:textId="6F863CF3" w:rsidR="00B06FD5" w:rsidRPr="00B06FD5" w:rsidRDefault="00B06FD5" w:rsidP="00B06FD5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B06FD5">
        <w:rPr>
          <w:color w:val="1F1F1F"/>
        </w:rPr>
        <w:t>Search Engine Optimization (SEO) Starter Guide By Google Search Central.</w:t>
      </w:r>
    </w:p>
    <w:p w14:paraId="5205C35A" w14:textId="76383054" w:rsidR="00B06FD5" w:rsidRPr="00B06FD5" w:rsidRDefault="00B06FD5" w:rsidP="00B06FD5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B06FD5">
        <w:rPr>
          <w:color w:val="1F1F1F"/>
        </w:rPr>
        <w:t>Google Analytics Academy.</w:t>
      </w:r>
    </w:p>
    <w:p w14:paraId="422432EE" w14:textId="14BC2867" w:rsidR="00B06FD5" w:rsidRPr="00B06FD5" w:rsidRDefault="00B06FD5" w:rsidP="00B06FD5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color w:val="1F1F1F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FAD8F11" wp14:editId="5FF4A926">
                <wp:simplePos x="0" y="0"/>
                <wp:positionH relativeFrom="page">
                  <wp:posOffset>1108710</wp:posOffset>
                </wp:positionH>
                <wp:positionV relativeFrom="paragraph">
                  <wp:posOffset>325120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52DA6" w14:textId="77777777" w:rsidR="003678FC" w:rsidRDefault="003678FC" w:rsidP="003678FC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D8F11" id="Group 29" o:spid="_x0000_s1033" style="position:absolute;left:0;text-align:left;margin-left:87.3pt;margin-top:25.6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">
                <v:shape id="AutoShape 32" o:spid="_x0000_s1034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35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36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40052DA6" w14:textId="77777777" w:rsidR="003678FC" w:rsidRDefault="003678FC" w:rsidP="003678FC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06FD5">
        <w:rPr>
          <w:color w:val="1F1F1F"/>
        </w:rPr>
        <w:t>a. Bing Webmaster Guideline.</w:t>
      </w:r>
    </w:p>
    <w:p w14:paraId="553AA5CC" w14:textId="14334C76" w:rsidR="003D4F40" w:rsidRDefault="003D4F40" w:rsidP="003D4F40">
      <w:pPr>
        <w:pStyle w:val="ref"/>
        <w:shd w:val="clear" w:color="auto" w:fill="FFFFFF"/>
        <w:spacing w:before="0" w:beforeAutospacing="0" w:after="0" w:afterAutospacing="0"/>
        <w:ind w:left="360" w:firstLine="360"/>
        <w:textAlignment w:val="baseline"/>
        <w:rPr>
          <w:rFonts w:ascii="Calibri"/>
        </w:rPr>
      </w:pPr>
      <w:r>
        <w:rPr>
          <w:rFonts w:ascii="Calibri"/>
        </w:rPr>
        <w:t xml:space="preserve">     1.</w:t>
      </w:r>
      <w:r w:rsidRPr="003D4F40">
        <w:rPr>
          <w:rFonts w:ascii="Calibri"/>
        </w:rPr>
        <w:t>https://www.slideshare.net/SlideTeam1/bid-management-powerpoint-presentation-slides-</w:t>
      </w:r>
      <w:r>
        <w:rPr>
          <w:rFonts w:ascii="Calibri"/>
        </w:rPr>
        <w:t xml:space="preserve"> </w:t>
      </w:r>
    </w:p>
    <w:p w14:paraId="2E1C7F07" w14:textId="4DE6C2B8" w:rsidR="003678FC" w:rsidRDefault="003D4F40" w:rsidP="003D4F40">
      <w:pPr>
        <w:pStyle w:val="ref"/>
        <w:shd w:val="clear" w:color="auto" w:fill="FFFFFF"/>
        <w:spacing w:before="0" w:beforeAutospacing="0" w:after="0" w:afterAutospacing="0"/>
        <w:ind w:left="360" w:firstLine="360"/>
        <w:textAlignment w:val="baseline"/>
        <w:rPr>
          <w:rFonts w:ascii="Calibri"/>
        </w:rPr>
      </w:pPr>
      <w:r>
        <w:rPr>
          <w:rFonts w:ascii="Calibri"/>
        </w:rPr>
        <w:t xml:space="preserve">     </w:t>
      </w:r>
      <w:r w:rsidRPr="003D4F40">
        <w:rPr>
          <w:rFonts w:ascii="Calibri"/>
        </w:rPr>
        <w:t>230506420</w:t>
      </w:r>
    </w:p>
    <w:p w14:paraId="1E33C1DB" w14:textId="696A9787" w:rsidR="003678FC" w:rsidRPr="00827FF4" w:rsidRDefault="00827FF4" w:rsidP="00827FF4">
      <w:pPr>
        <w:rPr>
          <w:rFonts w:ascii="Calibri"/>
          <w:sz w:val="24"/>
        </w:rPr>
      </w:pPr>
      <w:r>
        <w:rPr>
          <w:rFonts w:ascii="Calibri"/>
          <w:sz w:val="24"/>
        </w:rPr>
        <w:t xml:space="preserve">                  2.</w:t>
      </w:r>
      <w:hyperlink r:id="rId6" w:history="1">
        <w:r w:rsidRPr="009C17E2">
          <w:rPr>
            <w:rStyle w:val="Hyperlink"/>
            <w:rFonts w:ascii="Calibri"/>
            <w:sz w:val="24"/>
          </w:rPr>
          <w:t>https://www.slideshare.net/mrasadiya/search-engine-marketing-34506056</w:t>
        </w:r>
      </w:hyperlink>
    </w:p>
    <w:p w14:paraId="30BC705D" w14:textId="5AD86820" w:rsidR="00827FF4" w:rsidRPr="00827FF4" w:rsidRDefault="00827FF4" w:rsidP="00827FF4">
      <w:pPr>
        <w:rPr>
          <w:rFonts w:ascii="Calibri"/>
          <w:sz w:val="24"/>
        </w:rPr>
      </w:pPr>
      <w:r>
        <w:rPr>
          <w:rFonts w:ascii="Calibri"/>
          <w:sz w:val="24"/>
        </w:rPr>
        <w:t xml:space="preserve">                   </w:t>
      </w:r>
      <w:r w:rsidRPr="00827FF4">
        <w:rPr>
          <w:rFonts w:ascii="Calibri"/>
          <w:sz w:val="24"/>
        </w:rPr>
        <w:t>3.https://www.slideshare.net/dignitasdigital/ui-ux-design-presentation</w:t>
      </w:r>
    </w:p>
    <w:p w14:paraId="42A0A2A2" w14:textId="77777777" w:rsidR="003678FC" w:rsidRDefault="003678FC" w:rsidP="003678FC">
      <w:pPr>
        <w:pStyle w:val="BodyText"/>
        <w:spacing w:before="9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93E34D" wp14:editId="0C83E2C2">
                <wp:simplePos x="0" y="0"/>
                <wp:positionH relativeFrom="page">
                  <wp:posOffset>1035685</wp:posOffset>
                </wp:positionH>
                <wp:positionV relativeFrom="paragraph">
                  <wp:posOffset>93980</wp:posOffset>
                </wp:positionV>
                <wp:extent cx="5894705" cy="457200"/>
                <wp:effectExtent l="0" t="0" r="0" b="0"/>
                <wp:wrapTopAndBottom/>
                <wp:docPr id="19143526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457200"/>
                          <a:chOff x="1632" y="147"/>
                          <a:chExt cx="9283" cy="720"/>
                        </a:xfrm>
                      </wpg:grpSpPr>
                      <wps:wsp>
                        <wps:cNvPr id="14936488" name="AutoShape 28"/>
                        <wps:cNvSpPr>
                          <a:spLocks/>
                        </wps:cNvSpPr>
                        <wps:spPr bwMode="auto">
                          <a:xfrm>
                            <a:off x="1632" y="244"/>
                            <a:ext cx="9283" cy="623"/>
                          </a:xfrm>
                          <a:custGeom>
                            <a:avLst/>
                            <a:gdLst>
                              <a:gd name="T0" fmla="+- 0 1680 1633"/>
                              <a:gd name="T1" fmla="*/ T0 w 9283"/>
                              <a:gd name="T2" fmla="+- 0 245 245"/>
                              <a:gd name="T3" fmla="*/ 245 h 623"/>
                              <a:gd name="T4" fmla="+- 0 1651 1633"/>
                              <a:gd name="T5" fmla="*/ T4 w 9283"/>
                              <a:gd name="T6" fmla="+- 0 245 245"/>
                              <a:gd name="T7" fmla="*/ 245 h 623"/>
                              <a:gd name="T8" fmla="+- 0 1651 1633"/>
                              <a:gd name="T9" fmla="*/ T8 w 9283"/>
                              <a:gd name="T10" fmla="+- 0 538 245"/>
                              <a:gd name="T11" fmla="*/ 538 h 623"/>
                              <a:gd name="T12" fmla="+- 0 1680 1633"/>
                              <a:gd name="T13" fmla="*/ T12 w 9283"/>
                              <a:gd name="T14" fmla="+- 0 538 245"/>
                              <a:gd name="T15" fmla="*/ 538 h 623"/>
                              <a:gd name="T16" fmla="+- 0 1680 1633"/>
                              <a:gd name="T17" fmla="*/ T16 w 9283"/>
                              <a:gd name="T18" fmla="+- 0 245 245"/>
                              <a:gd name="T19" fmla="*/ 245 h 623"/>
                              <a:gd name="T20" fmla="+- 0 10916 1633"/>
                              <a:gd name="T21" fmla="*/ T20 w 9283"/>
                              <a:gd name="T22" fmla="+- 0 543 245"/>
                              <a:gd name="T23" fmla="*/ 543 h 623"/>
                              <a:gd name="T24" fmla="+- 0 1633 1633"/>
                              <a:gd name="T25" fmla="*/ T24 w 9283"/>
                              <a:gd name="T26" fmla="+- 0 543 245"/>
                              <a:gd name="T27" fmla="*/ 543 h 623"/>
                              <a:gd name="T28" fmla="+- 0 1633 1633"/>
                              <a:gd name="T29" fmla="*/ T28 w 9283"/>
                              <a:gd name="T30" fmla="+- 0 867 245"/>
                              <a:gd name="T31" fmla="*/ 867 h 623"/>
                              <a:gd name="T32" fmla="+- 0 10916 1633"/>
                              <a:gd name="T33" fmla="*/ T32 w 9283"/>
                              <a:gd name="T34" fmla="+- 0 867 245"/>
                              <a:gd name="T35" fmla="*/ 867 h 623"/>
                              <a:gd name="T36" fmla="+- 0 10916 1633"/>
                              <a:gd name="T37" fmla="*/ T36 w 9283"/>
                              <a:gd name="T38" fmla="+- 0 543 245"/>
                              <a:gd name="T39" fmla="*/ 543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83" h="623">
                                <a:moveTo>
                                  <a:pt x="47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293"/>
                                </a:lnTo>
                                <a:lnTo>
                                  <a:pt x="47" y="29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9283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622"/>
                                </a:lnTo>
                                <a:lnTo>
                                  <a:pt x="9283" y="622"/>
                                </a:lnTo>
                                <a:lnTo>
                                  <a:pt x="9283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572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219"/>
                            <a:ext cx="902" cy="32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0B414" w14:textId="77777777" w:rsidR="003678FC" w:rsidRDefault="003678FC" w:rsidP="003678FC">
                              <w:pPr>
                                <w:ind w:left="57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73357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47"/>
                            <a:ext cx="3793" cy="3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5C78" w14:textId="77777777" w:rsidR="003678FC" w:rsidRDefault="003678FC" w:rsidP="003678FC">
                              <w:pPr>
                                <w:ind w:left="-48" w:right="-15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Benchmarks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Proposed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3E34D" id="Group 25" o:spid="_x0000_s1037" style="position:absolute;margin-left:81.55pt;margin-top:7.4pt;width:464.15pt;height:36pt;z-index:-251653120;mso-wrap-distance-left:0;mso-wrap-distance-right:0;mso-position-horizontal-relative:page" coordorigin="1632,147" coordsize="928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">
                <v:shape id="AutoShape 28" o:spid="_x0000_s1038" style="position:absolute;left:1632;top:244;width:9283;height:623;visibility:visible;mso-wrap-style:square;v-text-anchor:top" coordsize="928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" path="m47,l18,r,293l47,293,47,xm9283,298l,298,,622r9283,l9283,298xe" fillcolor="#92d050" stroked="f">
                  <v:path arrowok="t" o:connecttype="custom" o:connectlocs="47,245;18,245;18,538;47,538;47,245;9283,543;0,543;0,867;9283,867;9283,543" o:connectangles="0,0,0,0,0,0,0,0,0,0"/>
                </v:shape>
                <v:shape id="Text Box 27" o:spid="_x0000_s1039" type="#_x0000_t202" style="position:absolute;left:5441;top:219;width:90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" fillcolor="#92d050" stroked="f">
                  <v:textbox inset="0,0,0,0">
                    <w:txbxContent>
                      <w:p w14:paraId="3C10B414" w14:textId="77777777" w:rsidR="003678FC" w:rsidRDefault="003678FC" w:rsidP="003678FC">
                        <w:pPr>
                          <w:ind w:left="57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="Palatino Linotype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Table)</w:t>
                        </w:r>
                      </w:p>
                    </w:txbxContent>
                  </v:textbox>
                </v:shape>
                <v:shape id="Text Box 26" o:spid="_x0000_s1040" type="#_x0000_t202" style="position:absolute;left:1680;top:147;width:37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" fillcolor="yellow" stroked="f">
                  <v:textbox inset="0,0,0,0">
                    <w:txbxContent>
                      <w:p w14:paraId="12215C78" w14:textId="77777777" w:rsidR="003678FC" w:rsidRDefault="003678FC" w:rsidP="003678FC">
                        <w:pPr>
                          <w:ind w:left="-48" w:right="-15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Activities</w:t>
                        </w:r>
                        <w:r>
                          <w:rPr>
                            <w:rFonts w:ascii="Palatino Linotype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Benchmarks</w:t>
                        </w:r>
                        <w:r>
                          <w:rPr>
                            <w:rFonts w:ascii="Palatino Linotype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Proposed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8C03E9" w14:textId="77777777" w:rsidR="003678FC" w:rsidRPr="00D43665" w:rsidRDefault="003678FC" w:rsidP="003678FC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D43665">
        <w:rPr>
          <w:b/>
          <w:sz w:val="24"/>
          <w:szCs w:val="24"/>
          <w:u w:val="thick"/>
        </w:rPr>
        <w:t>Proposed</w:t>
      </w:r>
      <w:r w:rsidRPr="00D43665">
        <w:rPr>
          <w:b/>
          <w:spacing w:val="-2"/>
          <w:sz w:val="24"/>
          <w:szCs w:val="24"/>
          <w:u w:val="thick"/>
        </w:rPr>
        <w:t xml:space="preserve"> </w:t>
      </w:r>
      <w:r w:rsidRPr="00D43665">
        <w:rPr>
          <w:b/>
          <w:sz w:val="24"/>
          <w:szCs w:val="24"/>
          <w:u w:val="thick"/>
        </w:rPr>
        <w:t>activities</w:t>
      </w:r>
      <w:r w:rsidRPr="00D43665">
        <w:rPr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7EBA11" w14:textId="77777777" w:rsidR="003678FC" w:rsidRPr="00840AD4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35B4EF66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7950F1FF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3160AA97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647D2C82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31216646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>Visit a single-entry firm, collect data and Creation of Trial Balance of the firm</w:t>
      </w:r>
    </w:p>
    <w:p w14:paraId="695D463F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Visit Non-profit organization and collect financial statements </w:t>
      </w:r>
    </w:p>
    <w:p w14:paraId="3A5CCF48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Critical analysis of rate of interest on hire purchase schemes </w:t>
      </w:r>
    </w:p>
    <w:p w14:paraId="1588C251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Visit a partnership firm and collect partnership deed </w:t>
      </w:r>
    </w:p>
    <w:p w14:paraId="3A936A01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Debate on Garner v/s Murray rule in India and outside India </w:t>
      </w:r>
    </w:p>
    <w:p w14:paraId="44567444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Group Discussions on problems relating to topics covered by syllabus </w:t>
      </w:r>
    </w:p>
    <w:p w14:paraId="43B72E9E" w14:textId="77777777" w:rsidR="003678FC" w:rsidRPr="00840AD4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>Examinations (Scheduled and surprise tests) on all units</w:t>
      </w:r>
    </w:p>
    <w:p w14:paraId="65843C09" w14:textId="77777777" w:rsidR="003678FC" w:rsidRPr="00D43665" w:rsidRDefault="003678FC" w:rsidP="003678FC">
      <w:pPr>
        <w:pStyle w:val="TableParagraph"/>
        <w:spacing w:line="360" w:lineRule="auto"/>
        <w:ind w:left="1196"/>
        <w:rPr>
          <w:b/>
          <w:sz w:val="24"/>
          <w:szCs w:val="24"/>
        </w:rPr>
      </w:pPr>
    </w:p>
    <w:p w14:paraId="1D0020E7" w14:textId="77777777" w:rsidR="003678FC" w:rsidRPr="00840AD4" w:rsidRDefault="003678FC" w:rsidP="003678FC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28FB0C85" w14:textId="77777777" w:rsidR="003678FC" w:rsidRPr="00D43665" w:rsidRDefault="003678FC" w:rsidP="003678FC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421C128C" w14:textId="5A71559C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>
        <w:rPr>
          <w:color w:val="000000" w:themeColor="text1"/>
          <w:sz w:val="24"/>
          <w:szCs w:val="24"/>
        </w:rPr>
        <w:t>S</w:t>
      </w:r>
      <w:r w:rsidR="00DD36FF">
        <w:rPr>
          <w:color w:val="000000" w:themeColor="text1"/>
          <w:sz w:val="24"/>
          <w:szCs w:val="24"/>
        </w:rPr>
        <w:t>earch Engine</w:t>
      </w:r>
      <w:r>
        <w:rPr>
          <w:color w:val="000000" w:themeColor="text1"/>
          <w:sz w:val="24"/>
          <w:szCs w:val="24"/>
        </w:rPr>
        <w:t xml:space="preserve"> Marketing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4A006298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0BD343FA" w14:textId="7824C28A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DD36FF">
        <w:rPr>
          <w:color w:val="000000" w:themeColor="text1"/>
          <w:sz w:val="24"/>
          <w:szCs w:val="24"/>
        </w:rPr>
        <w:t>Search Engine Marketing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of all sizes look for professionals with the</w:t>
      </w:r>
    </w:p>
    <w:p w14:paraId="42E390BB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lastRenderedPageBreak/>
        <w:t xml:space="preserve"> perfect balance of technical skills and interpersonal, professional skills</w:t>
      </w:r>
    </w:p>
    <w:p w14:paraId="2F3437A4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1476307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2AAEABDB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0A03BFC3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4CE05A98" w14:textId="77777777" w:rsidR="003678FC" w:rsidRPr="00D43665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560044A2" w14:textId="77777777" w:rsidR="003678FC" w:rsidRPr="00D43665" w:rsidRDefault="003678FC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6355E10D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70A7A6A2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6AB078CE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0F175CAB" w14:textId="77777777" w:rsidR="003678FC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E4AB9D5" w14:textId="77777777" w:rsidR="003678FC" w:rsidRPr="00D43665" w:rsidRDefault="003678FC" w:rsidP="003678FC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63C7CC36" w14:textId="77777777" w:rsidR="003678FC" w:rsidRDefault="003678FC" w:rsidP="003678FC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02F2176D" w14:textId="77777777" w:rsidR="003678FC" w:rsidRPr="00D43665" w:rsidRDefault="003678FC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1C7961FA" w14:textId="67A84345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DD36FF">
        <w:rPr>
          <w:color w:val="000000" w:themeColor="text1"/>
          <w:sz w:val="24"/>
          <w:szCs w:val="24"/>
        </w:rPr>
        <w:t>Search Engine Marketing</w:t>
      </w:r>
      <w:r w:rsidRPr="00D43665">
        <w:rPr>
          <w:sz w:val="24"/>
          <w:szCs w:val="24"/>
        </w:rPr>
        <w:t xml:space="preserve">. The time-tested saying, really is true. </w:t>
      </w:r>
    </w:p>
    <w:p w14:paraId="77B08232" w14:textId="77777777" w:rsidR="003678FC" w:rsidRPr="00AF7FFA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>
        <w:rPr>
          <w:color w:val="000000" w:themeColor="text1"/>
          <w:sz w:val="24"/>
          <w:szCs w:val="24"/>
        </w:rPr>
        <w:t xml:space="preserve">Social Media Marketing </w:t>
      </w:r>
      <w:r w:rsidRPr="00AF7FFA">
        <w:rPr>
          <w:sz w:val="24"/>
          <w:szCs w:val="24"/>
        </w:rPr>
        <w:t xml:space="preserve">Identifying a Path to Profitability. </w:t>
      </w:r>
    </w:p>
    <w:p w14:paraId="497FA8DB" w14:textId="77777777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417DBA97" w14:textId="77777777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0F6C1551" w14:textId="77777777" w:rsidR="003678FC" w:rsidRPr="00D43665" w:rsidRDefault="003678FC" w:rsidP="003678FC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407A6B77" w14:textId="77777777" w:rsidR="003678FC" w:rsidRPr="006B69B9" w:rsidRDefault="003678FC" w:rsidP="003678FC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3379800F" w14:textId="77777777" w:rsidR="003678FC" w:rsidRDefault="003678FC" w:rsidP="003678F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A9EE187" wp14:editId="7C3EC298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42A9" w14:textId="77777777" w:rsidR="003678FC" w:rsidRDefault="003678FC" w:rsidP="003678FC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EE187" id="Group 22" o:spid="_x0000_s1041" style="position:absolute;margin-left:80.2pt;margin-top:13.65pt;width:465.6pt;height:32.4pt;z-index:-251652096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vrjg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">
                <v:shape id="Freeform 24" o:spid="_x0000_s1042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43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05BC42A9" w14:textId="77777777" w:rsidR="003678FC" w:rsidRDefault="003678FC" w:rsidP="003678FC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329265" w14:textId="77777777" w:rsidR="003678FC" w:rsidRDefault="003678FC" w:rsidP="003678FC">
      <w:pPr>
        <w:pStyle w:val="BodyText"/>
        <w:spacing w:before="6"/>
        <w:rPr>
          <w:rFonts w:ascii="Calibri"/>
          <w:sz w:val="12"/>
        </w:rPr>
      </w:pPr>
    </w:p>
    <w:p w14:paraId="4A270974" w14:textId="77777777" w:rsidR="003678FC" w:rsidRDefault="003678FC" w:rsidP="003678FC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56A27C09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3678FC" w14:paraId="20E927E4" w14:textId="77777777" w:rsidTr="005C13C8">
        <w:trPr>
          <w:trHeight w:val="297"/>
        </w:trPr>
        <w:tc>
          <w:tcPr>
            <w:tcW w:w="672" w:type="dxa"/>
            <w:shd w:val="clear" w:color="auto" w:fill="92D050"/>
          </w:tcPr>
          <w:p w14:paraId="327D3764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08C2D42B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35522B1F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2C4D1243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23C2718D" w14:textId="77777777" w:rsidR="003678FC" w:rsidRDefault="003678FC" w:rsidP="005C13C8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758B068F" w14:textId="77777777" w:rsidR="003678FC" w:rsidRDefault="003678FC" w:rsidP="005C13C8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7187A211" w14:textId="77777777" w:rsidR="003678FC" w:rsidRDefault="003678FC" w:rsidP="005C13C8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7B616BC5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63705FAC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6913341B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20C2DBDB" w14:textId="77777777" w:rsidR="003678FC" w:rsidRDefault="003678FC" w:rsidP="005C13C8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6E79378C" w14:textId="77777777" w:rsidR="003678FC" w:rsidRDefault="003678FC" w:rsidP="005C13C8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3B54F1A4" w14:textId="77777777" w:rsidR="003678FC" w:rsidRDefault="003678FC" w:rsidP="005C13C8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44C6FD1D" w14:textId="77777777" w:rsidR="003678FC" w:rsidRDefault="003678FC" w:rsidP="005C13C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3678FC" w14:paraId="60A13F56" w14:textId="77777777" w:rsidTr="005C13C8">
        <w:trPr>
          <w:trHeight w:val="296"/>
        </w:trPr>
        <w:tc>
          <w:tcPr>
            <w:tcW w:w="672" w:type="dxa"/>
            <w:shd w:val="clear" w:color="auto" w:fill="E2B8B7"/>
          </w:tcPr>
          <w:p w14:paraId="2BAC0DF3" w14:textId="77777777" w:rsidR="003678FC" w:rsidRDefault="003678FC" w:rsidP="005C13C8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029FFEF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F06165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793C6B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B3A894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FB086B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22CD6D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D3C124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4965C3B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75CF18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3AA23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125A6B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C7887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36F7EF3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301A9A27" w14:textId="77777777" w:rsidTr="005C13C8">
        <w:trPr>
          <w:trHeight w:val="301"/>
        </w:trPr>
        <w:tc>
          <w:tcPr>
            <w:tcW w:w="672" w:type="dxa"/>
            <w:shd w:val="clear" w:color="auto" w:fill="E2B8B7"/>
          </w:tcPr>
          <w:p w14:paraId="2507BA15" w14:textId="77777777" w:rsidR="003678FC" w:rsidRDefault="003678FC" w:rsidP="005C13C8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347A8A6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C1D466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6A237A5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E1A5FE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4DD44F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7AC2FF8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3B90E5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D670F5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5C5701B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26A5EF4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5C9716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5C0FA60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F613AD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3CEB1D84" w14:textId="77777777" w:rsidTr="005C13C8">
        <w:trPr>
          <w:trHeight w:val="298"/>
        </w:trPr>
        <w:tc>
          <w:tcPr>
            <w:tcW w:w="672" w:type="dxa"/>
            <w:shd w:val="clear" w:color="auto" w:fill="E2B8B7"/>
          </w:tcPr>
          <w:p w14:paraId="07989A6C" w14:textId="77777777" w:rsidR="003678FC" w:rsidRDefault="003678FC" w:rsidP="005C13C8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0468C2F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20BDA7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BC7E5A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EC3531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57CED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1A698A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F3BC96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3AAB39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6B75CC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136FF4E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911E50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E8C2B7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726C399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67C4EFCE" w14:textId="77777777" w:rsidTr="005C13C8">
        <w:trPr>
          <w:trHeight w:val="296"/>
        </w:trPr>
        <w:tc>
          <w:tcPr>
            <w:tcW w:w="672" w:type="dxa"/>
            <w:shd w:val="clear" w:color="auto" w:fill="E2B8B7"/>
          </w:tcPr>
          <w:p w14:paraId="22D836EF" w14:textId="77777777" w:rsidR="003678FC" w:rsidRDefault="003678FC" w:rsidP="005C13C8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5BC02A7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62A078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5706A6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4AF355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09EBD8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74D992D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9E4630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9B7101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EF0AC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21B5C6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EB4B30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5443A8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65862EF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5804E53C" w14:textId="77777777" w:rsidTr="005C13C8">
        <w:trPr>
          <w:trHeight w:val="297"/>
        </w:trPr>
        <w:tc>
          <w:tcPr>
            <w:tcW w:w="672" w:type="dxa"/>
            <w:shd w:val="clear" w:color="auto" w:fill="E2B8B7"/>
          </w:tcPr>
          <w:p w14:paraId="09309A84" w14:textId="77777777" w:rsidR="003678FC" w:rsidRDefault="003678FC" w:rsidP="005C13C8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28A463E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599D70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9DC262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DAF84F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18E0FA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1FADAB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FA5C45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56B503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0F0664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190A30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4CA6F2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517E27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2057813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</w:tbl>
    <w:p w14:paraId="4EDB08DC" w14:textId="77777777" w:rsidR="003678FC" w:rsidRDefault="003678FC" w:rsidP="003678FC">
      <w:pPr>
        <w:pStyle w:val="BodyText"/>
        <w:spacing w:before="10"/>
        <w:rPr>
          <w:rFonts w:ascii="Palatino Linotype"/>
          <w:b/>
          <w:sz w:val="28"/>
        </w:rPr>
      </w:pPr>
    </w:p>
    <w:p w14:paraId="43EFC680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609EE986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4B71AF64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636276E1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4C06B9B1" w14:textId="77777777" w:rsidR="003678FC" w:rsidRPr="00DD36FF" w:rsidRDefault="003678FC" w:rsidP="003678FC">
      <w:pPr>
        <w:pStyle w:val="BodyText"/>
        <w:spacing w:before="90"/>
        <w:ind w:right="2481"/>
        <w:jc w:val="center"/>
        <w:rPr>
          <w:rFonts w:ascii="Times New Roman" w:hAnsi="Times New Roman" w:cs="Times New Roman"/>
        </w:rPr>
      </w:pPr>
      <w:r w:rsidRPr="00DD36FF">
        <w:rPr>
          <w:rFonts w:ascii="Times New Roman" w:hAnsi="Times New Roman" w:cs="Times New Roman"/>
          <w:u w:val="single"/>
        </w:rPr>
        <w:t>BLUE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PRINT</w:t>
      </w:r>
      <w:r w:rsidRPr="00DD36FF">
        <w:rPr>
          <w:rFonts w:ascii="Times New Roman" w:hAnsi="Times New Roman" w:cs="Times New Roman"/>
          <w:spacing w:val="-1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FOR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THE</w:t>
      </w:r>
      <w:r w:rsidRPr="00DD36FF">
        <w:rPr>
          <w:rFonts w:ascii="Times New Roman" w:hAnsi="Times New Roman" w:cs="Times New Roman"/>
          <w:spacing w:val="-1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QUESTION</w:t>
      </w:r>
      <w:r w:rsidRPr="00DD36FF">
        <w:rPr>
          <w:rFonts w:ascii="Times New Roman" w:hAnsi="Times New Roman" w:cs="Times New Roman"/>
          <w:spacing w:val="-3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PAPER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SETTING</w:t>
      </w:r>
    </w:p>
    <w:p w14:paraId="390E99B6" w14:textId="77777777" w:rsidR="003678FC" w:rsidRPr="00DD36FF" w:rsidRDefault="003678FC" w:rsidP="003678FC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3678FC" w:rsidRPr="00DD36FF" w14:paraId="61EB1F24" w14:textId="77777777" w:rsidTr="005C13C8">
        <w:trPr>
          <w:trHeight w:val="727"/>
        </w:trPr>
        <w:tc>
          <w:tcPr>
            <w:tcW w:w="780" w:type="dxa"/>
            <w:vMerge w:val="restart"/>
          </w:tcPr>
          <w:p w14:paraId="002BAFDE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7579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61AD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ECFC" w14:textId="77777777" w:rsidR="003678FC" w:rsidRPr="00DD36FF" w:rsidRDefault="003678FC" w:rsidP="005C13C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58" w:type="dxa"/>
            <w:vMerge w:val="restart"/>
          </w:tcPr>
          <w:p w14:paraId="2A604FCC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0D31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E09A" w14:textId="77777777" w:rsidR="003678FC" w:rsidRPr="00DD36FF" w:rsidRDefault="003678FC" w:rsidP="005C13C8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1A553895" w14:textId="77777777" w:rsidR="003678FC" w:rsidRPr="00DD36FF" w:rsidRDefault="003678FC" w:rsidP="005C13C8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52686E4A" w14:textId="77777777" w:rsidR="003678FC" w:rsidRPr="00DD36FF" w:rsidRDefault="003678FC" w:rsidP="005C13C8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0B5BF5A3" w14:textId="77777777" w:rsidR="003678FC" w:rsidRPr="00DD36FF" w:rsidRDefault="003678FC" w:rsidP="005C13C8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D3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3678FC" w:rsidRPr="00DD36FF" w14:paraId="717177D3" w14:textId="77777777" w:rsidTr="005C13C8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1416995F" w14:textId="77777777" w:rsidR="003678FC" w:rsidRPr="00DD36FF" w:rsidRDefault="003678FC" w:rsidP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2069D90" w14:textId="77777777" w:rsidR="003678FC" w:rsidRPr="00DD36FF" w:rsidRDefault="003678FC" w:rsidP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2D7852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6CA7" w14:textId="77777777" w:rsidR="003678FC" w:rsidRPr="00DD36FF" w:rsidRDefault="003678FC" w:rsidP="005C13C8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6A813F0C" w14:textId="77777777" w:rsidR="003678FC" w:rsidRPr="00DD36FF" w:rsidRDefault="003678FC" w:rsidP="005C13C8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7B5C9D47" w14:textId="77777777" w:rsidR="003678FC" w:rsidRPr="00DD36FF" w:rsidRDefault="003678FC" w:rsidP="005C13C8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2B0A988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C7C4" w14:textId="77777777" w:rsidR="003678FC" w:rsidRPr="00DD36FF" w:rsidRDefault="003678FC" w:rsidP="005C13C8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771E77AD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2101" w14:textId="77777777" w:rsidR="003678FC" w:rsidRPr="00DD36FF" w:rsidRDefault="003678FC" w:rsidP="005C13C8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0C1918A1" w14:textId="77777777" w:rsidR="003678FC" w:rsidRPr="00DD36FF" w:rsidRDefault="003678FC" w:rsidP="005C13C8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39D2963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A22AF" w14:textId="77777777" w:rsidR="003678FC" w:rsidRPr="00DD36FF" w:rsidRDefault="003678FC" w:rsidP="005C13C8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3678FC" w:rsidRPr="00DD36FF" w14:paraId="2D3302F7" w14:textId="77777777" w:rsidTr="005C13C8">
        <w:trPr>
          <w:trHeight w:val="1121"/>
        </w:trPr>
        <w:tc>
          <w:tcPr>
            <w:tcW w:w="780" w:type="dxa"/>
          </w:tcPr>
          <w:p w14:paraId="290EDB35" w14:textId="77777777" w:rsidR="003678FC" w:rsidRPr="00DD36FF" w:rsidRDefault="003678FC" w:rsidP="005C13C8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9FC35FA" w14:textId="77777777" w:rsidR="003678FC" w:rsidRPr="00DD36FF" w:rsidRDefault="003678FC" w:rsidP="005C13C8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BAF9ABA" w14:textId="77777777" w:rsidR="003678FC" w:rsidRPr="00DD36FF" w:rsidRDefault="003678FC" w:rsidP="005C13C8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ACFA26B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4A96BC56" w14:textId="77777777" w:rsidR="003678FC" w:rsidRPr="00DD36FF" w:rsidRDefault="003678FC" w:rsidP="005C13C8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13C40470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61EB0451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10118A25" w14:textId="77777777" w:rsidR="003678FC" w:rsidRPr="00DD36FF" w:rsidRDefault="003678FC" w:rsidP="005C13C8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0BED6471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0492FE53" w14:textId="77777777" w:rsidTr="005C13C8">
        <w:trPr>
          <w:trHeight w:val="1121"/>
        </w:trPr>
        <w:tc>
          <w:tcPr>
            <w:tcW w:w="780" w:type="dxa"/>
          </w:tcPr>
          <w:p w14:paraId="19059540" w14:textId="77777777" w:rsidR="003678FC" w:rsidRPr="00DD36FF" w:rsidRDefault="003678FC" w:rsidP="005C13C8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63B71B9" w14:textId="77777777" w:rsidR="003678FC" w:rsidRPr="00DD36FF" w:rsidRDefault="003678FC" w:rsidP="005C13C8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18685E6" w14:textId="77777777" w:rsidR="003678FC" w:rsidRPr="00DD36FF" w:rsidRDefault="003678FC" w:rsidP="005C13C8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10CB8B2B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6BA6B674" w14:textId="77777777" w:rsidR="003678FC" w:rsidRPr="00DD36FF" w:rsidRDefault="003678FC" w:rsidP="005C13C8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75B26511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57DC30CA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354899B6" w14:textId="77777777" w:rsidR="003678FC" w:rsidRPr="00DD36FF" w:rsidRDefault="003678FC" w:rsidP="005C13C8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3D3DBD46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78FC" w:rsidRPr="00DD36FF" w14:paraId="67291550" w14:textId="77777777" w:rsidTr="005C13C8">
        <w:trPr>
          <w:trHeight w:val="333"/>
        </w:trPr>
        <w:tc>
          <w:tcPr>
            <w:tcW w:w="4722" w:type="dxa"/>
            <w:gridSpan w:val="4"/>
          </w:tcPr>
          <w:p w14:paraId="16336C1B" w14:textId="77777777" w:rsidR="003678FC" w:rsidRPr="00DD36FF" w:rsidRDefault="003678FC" w:rsidP="005C13C8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4DC6F2E4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6460FFAD" w14:textId="77777777" w:rsidR="003678FC" w:rsidRPr="00DD36FF" w:rsidRDefault="003678FC" w:rsidP="005C13C8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783D6A6F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E239AF8" w14:textId="77777777" w:rsidR="003678FC" w:rsidRPr="00DD36FF" w:rsidRDefault="003678FC" w:rsidP="003678FC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6FCEE11" w14:textId="77777777" w:rsidR="003678FC" w:rsidRPr="00DD36FF" w:rsidRDefault="003678FC" w:rsidP="003678FC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DD36FF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DD36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3678FC" w:rsidRPr="00DD36FF" w14:paraId="70067474" w14:textId="77777777" w:rsidTr="005C13C8">
        <w:trPr>
          <w:trHeight w:val="1267"/>
        </w:trPr>
        <w:tc>
          <w:tcPr>
            <w:tcW w:w="2681" w:type="dxa"/>
          </w:tcPr>
          <w:p w14:paraId="5045D113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A02" w14:textId="77777777" w:rsidR="003678FC" w:rsidRPr="00DD36FF" w:rsidRDefault="003678FC" w:rsidP="005C13C8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DD36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46F0DBFA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EA14" w14:textId="77777777" w:rsidR="003678FC" w:rsidRPr="00DD36FF" w:rsidRDefault="003678FC" w:rsidP="005C13C8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DD36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5FA7B617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C5E" w14:textId="77777777" w:rsidR="003678FC" w:rsidRPr="00DD36FF" w:rsidRDefault="003678FC" w:rsidP="005C13C8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DD36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11A72E17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D6F6" w14:textId="77777777" w:rsidR="003678FC" w:rsidRPr="00DD36FF" w:rsidRDefault="003678FC" w:rsidP="005C13C8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3678FC" w:rsidRPr="00DD36FF" w14:paraId="1C70C602" w14:textId="77777777" w:rsidTr="005C13C8">
        <w:trPr>
          <w:trHeight w:val="491"/>
        </w:trPr>
        <w:tc>
          <w:tcPr>
            <w:tcW w:w="2681" w:type="dxa"/>
          </w:tcPr>
          <w:p w14:paraId="42AE8538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3C399195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0792CB9D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2599E848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63013283" w14:textId="77777777" w:rsidTr="005C13C8">
        <w:trPr>
          <w:trHeight w:val="512"/>
        </w:trPr>
        <w:tc>
          <w:tcPr>
            <w:tcW w:w="2681" w:type="dxa"/>
          </w:tcPr>
          <w:p w14:paraId="2D6908E1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31866486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0BCB38C8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0E4E0ACE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8FC" w:rsidRPr="00DD36FF" w14:paraId="7CADDD4F" w14:textId="77777777" w:rsidTr="005C13C8">
        <w:trPr>
          <w:trHeight w:val="513"/>
        </w:trPr>
        <w:tc>
          <w:tcPr>
            <w:tcW w:w="2681" w:type="dxa"/>
          </w:tcPr>
          <w:p w14:paraId="3FFBB5D7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367BC250" w14:textId="77777777" w:rsidR="003678FC" w:rsidRPr="00DD36FF" w:rsidRDefault="003678FC" w:rsidP="005C13C8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44DA3C4C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03480329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8FC" w:rsidRPr="00DD36FF" w14:paraId="23FD85C1" w14:textId="77777777" w:rsidTr="005C13C8">
        <w:trPr>
          <w:trHeight w:val="515"/>
        </w:trPr>
        <w:tc>
          <w:tcPr>
            <w:tcW w:w="2681" w:type="dxa"/>
          </w:tcPr>
          <w:p w14:paraId="3510205B" w14:textId="77777777" w:rsidR="003678FC" w:rsidRPr="00DD36FF" w:rsidRDefault="003678FC" w:rsidP="005C13C8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46B608D1" w14:textId="77777777" w:rsidR="003678FC" w:rsidRPr="00DD36FF" w:rsidRDefault="003678FC" w:rsidP="005C13C8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07D17E3" w14:textId="77777777" w:rsidR="003678FC" w:rsidRPr="00DD36FF" w:rsidRDefault="003678FC" w:rsidP="005C13C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A0A30C3" w14:textId="77777777" w:rsidR="003678FC" w:rsidRPr="00DD36FF" w:rsidRDefault="003678FC" w:rsidP="005C13C8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73AA6F40" w14:textId="77777777" w:rsidTr="005C13C8">
        <w:trPr>
          <w:trHeight w:val="512"/>
        </w:trPr>
        <w:tc>
          <w:tcPr>
            <w:tcW w:w="2681" w:type="dxa"/>
          </w:tcPr>
          <w:p w14:paraId="5000F994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50739302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7CDB914F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0E627EE2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8FC" w:rsidRPr="00DD36FF" w14:paraId="781159C0" w14:textId="77777777" w:rsidTr="005C13C8">
        <w:trPr>
          <w:trHeight w:val="512"/>
        </w:trPr>
        <w:tc>
          <w:tcPr>
            <w:tcW w:w="2681" w:type="dxa"/>
          </w:tcPr>
          <w:p w14:paraId="6C7AF191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  <w:proofErr w:type="spellEnd"/>
          </w:p>
        </w:tc>
        <w:tc>
          <w:tcPr>
            <w:tcW w:w="2104" w:type="dxa"/>
          </w:tcPr>
          <w:p w14:paraId="439249AD" w14:textId="77777777" w:rsidR="003678FC" w:rsidRPr="00DD36FF" w:rsidRDefault="003678FC" w:rsidP="005C13C8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04" w:type="dxa"/>
          </w:tcPr>
          <w:p w14:paraId="5E215161" w14:textId="77777777" w:rsidR="003678FC" w:rsidRPr="00DD36FF" w:rsidRDefault="003678FC" w:rsidP="005C13C8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02" w:type="dxa"/>
          </w:tcPr>
          <w:p w14:paraId="3F3BE6C8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4CAD0573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24B6D96E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15C023D6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072B782D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29AE0900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149C16C0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43217DBF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76E1D27D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5054F7E6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66B7215F" w14:textId="77777777" w:rsidR="003678FC" w:rsidRDefault="003678FC" w:rsidP="003678FC"/>
    <w:p w14:paraId="1A882C28" w14:textId="77777777" w:rsidR="003678FC" w:rsidRDefault="003678FC" w:rsidP="003678FC"/>
    <w:p w14:paraId="7512AA8F" w14:textId="77777777" w:rsidR="003678FC" w:rsidRDefault="003678FC" w:rsidP="003678FC"/>
    <w:p w14:paraId="68261A58" w14:textId="77777777" w:rsidR="003678FC" w:rsidRDefault="003678FC" w:rsidP="003678FC"/>
    <w:p w14:paraId="18CD9F7A" w14:textId="77777777" w:rsidR="003678FC" w:rsidRDefault="003678FC" w:rsidP="003678FC"/>
    <w:p w14:paraId="236BC850" w14:textId="77777777" w:rsidR="003678FC" w:rsidRDefault="003678FC" w:rsidP="003678FC"/>
    <w:p w14:paraId="78F0795B" w14:textId="77777777" w:rsidR="003678FC" w:rsidRDefault="003678FC" w:rsidP="003678FC"/>
    <w:p w14:paraId="3C6C7F29" w14:textId="77777777" w:rsidR="003678FC" w:rsidRDefault="003678FC" w:rsidP="003678FC"/>
    <w:p w14:paraId="29571F56" w14:textId="77777777" w:rsidR="003678FC" w:rsidRDefault="003678FC" w:rsidP="003678FC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3678FC" w:rsidRPr="004F5555" w14:paraId="2D9C98FC" w14:textId="77777777" w:rsidTr="005C13C8">
        <w:trPr>
          <w:trHeight w:val="460"/>
        </w:trPr>
        <w:tc>
          <w:tcPr>
            <w:tcW w:w="5000" w:type="pct"/>
            <w:gridSpan w:val="3"/>
          </w:tcPr>
          <w:p w14:paraId="0E59FF1C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P.R. GOVT.COLLEGE (AUTONOMOUS), KAKINADA</w:t>
            </w:r>
          </w:p>
        </w:tc>
      </w:tr>
      <w:tr w:rsidR="003678FC" w:rsidRPr="004F5555" w14:paraId="506E9160" w14:textId="77777777" w:rsidTr="005C13C8">
        <w:trPr>
          <w:trHeight w:val="460"/>
        </w:trPr>
        <w:tc>
          <w:tcPr>
            <w:tcW w:w="5000" w:type="pct"/>
            <w:gridSpan w:val="3"/>
          </w:tcPr>
          <w:p w14:paraId="6BA5BDC8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BBBA  w.e.f.2020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-21</w:t>
            </w:r>
          </w:p>
        </w:tc>
      </w:tr>
      <w:tr w:rsidR="003678FC" w:rsidRPr="004F5555" w14:paraId="27CFC22E" w14:textId="77777777" w:rsidTr="005C13C8">
        <w:trPr>
          <w:trHeight w:val="443"/>
        </w:trPr>
        <w:tc>
          <w:tcPr>
            <w:tcW w:w="1068" w:type="pct"/>
          </w:tcPr>
          <w:p w14:paraId="3CCBE31F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74D4EE88" w14:textId="6F4EF1E1" w:rsidR="003678FC" w:rsidRPr="004F5555" w:rsidRDefault="00266498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SEARCH ENGINE MARKETING</w:t>
            </w:r>
          </w:p>
        </w:tc>
      </w:tr>
      <w:tr w:rsidR="003678FC" w:rsidRPr="004F5555" w14:paraId="3DDECDBA" w14:textId="77777777" w:rsidTr="005C13C8">
        <w:trPr>
          <w:trHeight w:val="460"/>
        </w:trPr>
        <w:tc>
          <w:tcPr>
            <w:tcW w:w="1068" w:type="pct"/>
          </w:tcPr>
          <w:p w14:paraId="68593267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III – SEM </w:t>
            </w:r>
          </w:p>
        </w:tc>
        <w:tc>
          <w:tcPr>
            <w:tcW w:w="1744" w:type="pct"/>
          </w:tcPr>
          <w:p w14:paraId="40EF9580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4247218C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marks :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50</w:t>
            </w:r>
          </w:p>
        </w:tc>
      </w:tr>
    </w:tbl>
    <w:p w14:paraId="2787388E" w14:textId="77777777" w:rsidR="003678FC" w:rsidRPr="004F5555" w:rsidRDefault="003678FC" w:rsidP="003678FC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09916D37" w14:textId="77777777" w:rsidR="003678FC" w:rsidRPr="004F5555" w:rsidRDefault="003678FC" w:rsidP="003678FC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2B17915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422FF047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4421B1AE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BAA2A8A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2A2ED12B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611B1AB6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67DCABE1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17BAC8EF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3BB2567" w14:textId="77777777" w:rsidR="003678FC" w:rsidRPr="004F5555" w:rsidRDefault="003678FC" w:rsidP="003678FC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6D96E38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50A4208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43812E44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4DD8C244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0FA18332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4232DC7F" w14:textId="77777777" w:rsidR="003678FC" w:rsidRPr="004F5555" w:rsidRDefault="003678FC" w:rsidP="003678FC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3441CAFB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5B14C6AA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47164C89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3D83095F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sectPr w:rsidR="003678FC" w:rsidRPr="004F5555" w:rsidSect="00E873E7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22997584"/>
    <w:multiLevelType w:val="multilevel"/>
    <w:tmpl w:val="224AF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58557016"/>
    <w:multiLevelType w:val="hybridMultilevel"/>
    <w:tmpl w:val="BAACDFA8"/>
    <w:lvl w:ilvl="0" w:tplc="BCBC2256">
      <w:start w:val="1"/>
      <w:numFmt w:val="decimal"/>
      <w:lvlText w:val="%1."/>
      <w:lvlJc w:val="left"/>
      <w:pPr>
        <w:ind w:left="63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9240F4">
      <w:start w:val="1"/>
      <w:numFmt w:val="decimal"/>
      <w:lvlText w:val="%2.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55880E6">
      <w:numFmt w:val="bullet"/>
      <w:lvlText w:val="•"/>
      <w:lvlJc w:val="left"/>
      <w:pPr>
        <w:ind w:left="1796" w:hanging="180"/>
      </w:pPr>
      <w:rPr>
        <w:rFonts w:hint="default"/>
        <w:lang w:val="en-US" w:eastAsia="en-US" w:bidi="ar-SA"/>
      </w:rPr>
    </w:lvl>
    <w:lvl w:ilvl="3" w:tplc="9CBE983A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 w:tplc="8D52226C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5" w:tplc="D6CCED06">
      <w:numFmt w:val="bullet"/>
      <w:lvlText w:val="•"/>
      <w:lvlJc w:val="left"/>
      <w:pPr>
        <w:ind w:left="4907" w:hanging="180"/>
      </w:pPr>
      <w:rPr>
        <w:rFonts w:hint="default"/>
        <w:lang w:val="en-US" w:eastAsia="en-US" w:bidi="ar-SA"/>
      </w:rPr>
    </w:lvl>
    <w:lvl w:ilvl="6" w:tplc="BC604302"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  <w:lvl w:ilvl="7" w:tplc="1A06CEA6">
      <w:numFmt w:val="bullet"/>
      <w:lvlText w:val="•"/>
      <w:lvlJc w:val="left"/>
      <w:pPr>
        <w:ind w:left="6980" w:hanging="180"/>
      </w:pPr>
      <w:rPr>
        <w:rFonts w:hint="default"/>
        <w:lang w:val="en-US" w:eastAsia="en-US" w:bidi="ar-SA"/>
      </w:rPr>
    </w:lvl>
    <w:lvl w:ilvl="8" w:tplc="3BE8AA82">
      <w:numFmt w:val="bullet"/>
      <w:lvlText w:val="•"/>
      <w:lvlJc w:val="left"/>
      <w:pPr>
        <w:ind w:left="8017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883C2D"/>
    <w:multiLevelType w:val="hybridMultilevel"/>
    <w:tmpl w:val="8892E320"/>
    <w:lvl w:ilvl="0" w:tplc="5E02D49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65F06409"/>
    <w:multiLevelType w:val="hybridMultilevel"/>
    <w:tmpl w:val="DC44D598"/>
    <w:lvl w:ilvl="0" w:tplc="A434ED7A">
      <w:start w:val="4"/>
      <w:numFmt w:val="decimal"/>
      <w:lvlText w:val="%1."/>
      <w:lvlJc w:val="left"/>
      <w:pPr>
        <w:ind w:left="8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62992C">
      <w:start w:val="1"/>
      <w:numFmt w:val="decimal"/>
      <w:lvlText w:val="%2."/>
      <w:lvlJc w:val="left"/>
      <w:pPr>
        <w:ind w:left="1022" w:hanging="360"/>
      </w:pPr>
      <w:rPr>
        <w:rFonts w:hint="default"/>
        <w:w w:val="100"/>
        <w:lang w:val="en-US" w:eastAsia="en-US" w:bidi="ar-SA"/>
      </w:rPr>
    </w:lvl>
    <w:lvl w:ilvl="2" w:tplc="B4E89C9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850EFBC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3F8F6F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534E50E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3D44CB1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A7EA6E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5328C05C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253C71"/>
    <w:multiLevelType w:val="hybridMultilevel"/>
    <w:tmpl w:val="E33043CE"/>
    <w:lvl w:ilvl="0" w:tplc="8166A188">
      <w:numFmt w:val="bullet"/>
      <w:lvlText w:val="•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20008">
      <w:numFmt w:val="bullet"/>
      <w:lvlText w:val="•"/>
      <w:lvlJc w:val="left"/>
      <w:pPr>
        <w:ind w:left="1693" w:hanging="180"/>
      </w:pPr>
      <w:rPr>
        <w:rFonts w:hint="default"/>
        <w:lang w:val="en-US" w:eastAsia="en-US" w:bidi="ar-SA"/>
      </w:rPr>
    </w:lvl>
    <w:lvl w:ilvl="2" w:tplc="94F863E4">
      <w:numFmt w:val="bullet"/>
      <w:lvlText w:val="•"/>
      <w:lvlJc w:val="left"/>
      <w:pPr>
        <w:ind w:left="2626" w:hanging="180"/>
      </w:pPr>
      <w:rPr>
        <w:rFonts w:hint="default"/>
        <w:lang w:val="en-US" w:eastAsia="en-US" w:bidi="ar-SA"/>
      </w:rPr>
    </w:lvl>
    <w:lvl w:ilvl="3" w:tplc="7E9EED26">
      <w:numFmt w:val="bullet"/>
      <w:lvlText w:val="•"/>
      <w:lvlJc w:val="left"/>
      <w:pPr>
        <w:ind w:left="3559" w:hanging="180"/>
      </w:pPr>
      <w:rPr>
        <w:rFonts w:hint="default"/>
        <w:lang w:val="en-US" w:eastAsia="en-US" w:bidi="ar-SA"/>
      </w:rPr>
    </w:lvl>
    <w:lvl w:ilvl="4" w:tplc="5450E4A8">
      <w:numFmt w:val="bullet"/>
      <w:lvlText w:val="•"/>
      <w:lvlJc w:val="left"/>
      <w:pPr>
        <w:ind w:left="4492" w:hanging="180"/>
      </w:pPr>
      <w:rPr>
        <w:rFonts w:hint="default"/>
        <w:lang w:val="en-US" w:eastAsia="en-US" w:bidi="ar-SA"/>
      </w:rPr>
    </w:lvl>
    <w:lvl w:ilvl="5" w:tplc="BC7EBB7C">
      <w:numFmt w:val="bullet"/>
      <w:lvlText w:val="•"/>
      <w:lvlJc w:val="left"/>
      <w:pPr>
        <w:ind w:left="5425" w:hanging="180"/>
      </w:pPr>
      <w:rPr>
        <w:rFonts w:hint="default"/>
        <w:lang w:val="en-US" w:eastAsia="en-US" w:bidi="ar-SA"/>
      </w:rPr>
    </w:lvl>
    <w:lvl w:ilvl="6" w:tplc="2F543904">
      <w:numFmt w:val="bullet"/>
      <w:lvlText w:val="•"/>
      <w:lvlJc w:val="left"/>
      <w:pPr>
        <w:ind w:left="6358" w:hanging="180"/>
      </w:pPr>
      <w:rPr>
        <w:rFonts w:hint="default"/>
        <w:lang w:val="en-US" w:eastAsia="en-US" w:bidi="ar-SA"/>
      </w:rPr>
    </w:lvl>
    <w:lvl w:ilvl="7" w:tplc="ACACE3AC">
      <w:numFmt w:val="bullet"/>
      <w:lvlText w:val="•"/>
      <w:lvlJc w:val="left"/>
      <w:pPr>
        <w:ind w:left="7291" w:hanging="180"/>
      </w:pPr>
      <w:rPr>
        <w:rFonts w:hint="default"/>
        <w:lang w:val="en-US" w:eastAsia="en-US" w:bidi="ar-SA"/>
      </w:rPr>
    </w:lvl>
    <w:lvl w:ilvl="8" w:tplc="C76C241A">
      <w:numFmt w:val="bullet"/>
      <w:lvlText w:val="•"/>
      <w:lvlJc w:val="left"/>
      <w:pPr>
        <w:ind w:left="8224" w:hanging="180"/>
      </w:pPr>
      <w:rPr>
        <w:rFonts w:hint="default"/>
        <w:lang w:val="en-US" w:eastAsia="en-US" w:bidi="ar-SA"/>
      </w:rPr>
    </w:lvl>
  </w:abstractNum>
  <w:num w:numId="1" w16cid:durableId="2045784083">
    <w:abstractNumId w:val="7"/>
  </w:num>
  <w:num w:numId="2" w16cid:durableId="1961643646">
    <w:abstractNumId w:val="3"/>
  </w:num>
  <w:num w:numId="3" w16cid:durableId="175661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968525">
    <w:abstractNumId w:val="1"/>
  </w:num>
  <w:num w:numId="5" w16cid:durableId="1940945901">
    <w:abstractNumId w:val="0"/>
  </w:num>
  <w:num w:numId="6" w16cid:durableId="1788888140">
    <w:abstractNumId w:val="8"/>
  </w:num>
  <w:num w:numId="7" w16cid:durableId="192504203">
    <w:abstractNumId w:val="9"/>
  </w:num>
  <w:num w:numId="8" w16cid:durableId="1998919072">
    <w:abstractNumId w:val="4"/>
  </w:num>
  <w:num w:numId="9" w16cid:durableId="1753966736">
    <w:abstractNumId w:val="6"/>
  </w:num>
  <w:num w:numId="10" w16cid:durableId="50274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0"/>
    <w:rsid w:val="00011FB8"/>
    <w:rsid w:val="001028B0"/>
    <w:rsid w:val="0019617C"/>
    <w:rsid w:val="0022096C"/>
    <w:rsid w:val="00266498"/>
    <w:rsid w:val="003678FC"/>
    <w:rsid w:val="003B38EB"/>
    <w:rsid w:val="003D4F40"/>
    <w:rsid w:val="00402092"/>
    <w:rsid w:val="00593426"/>
    <w:rsid w:val="006C245C"/>
    <w:rsid w:val="00811C0B"/>
    <w:rsid w:val="00827FF4"/>
    <w:rsid w:val="00943EA0"/>
    <w:rsid w:val="00A50828"/>
    <w:rsid w:val="00B06FD5"/>
    <w:rsid w:val="00BB786C"/>
    <w:rsid w:val="00BC646B"/>
    <w:rsid w:val="00CE247C"/>
    <w:rsid w:val="00D038E4"/>
    <w:rsid w:val="00D11A59"/>
    <w:rsid w:val="00DD36FF"/>
    <w:rsid w:val="00E873E7"/>
    <w:rsid w:val="00EB393A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5D9B"/>
  <w15:chartTrackingRefBased/>
  <w15:docId w15:val="{3A19234D-1874-468C-BD23-942791C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678FC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FC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678FC"/>
  </w:style>
  <w:style w:type="character" w:customStyle="1" w:styleId="BodyTextChar">
    <w:name w:val="Body Text Char"/>
    <w:basedOn w:val="DefaultParagraphFont"/>
    <w:link w:val="BodyText"/>
    <w:uiPriority w:val="1"/>
    <w:rsid w:val="003678FC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78FC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3678FC"/>
  </w:style>
  <w:style w:type="character" w:styleId="Hyperlink">
    <w:name w:val="Hyperlink"/>
    <w:basedOn w:val="DefaultParagraphFont"/>
    <w:uiPriority w:val="99"/>
    <w:unhideWhenUsed/>
    <w:rsid w:val="003678F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3678FC"/>
  </w:style>
  <w:style w:type="character" w:customStyle="1" w:styleId="css-dom3y9">
    <w:name w:val="css-dom3y9"/>
    <w:basedOn w:val="DefaultParagraphFont"/>
    <w:rsid w:val="003678FC"/>
  </w:style>
  <w:style w:type="paragraph" w:customStyle="1" w:styleId="ref">
    <w:name w:val="ref"/>
    <w:basedOn w:val="Normal"/>
    <w:rsid w:val="003678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36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B06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2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.com/articles/meredith-wood-accountant-vs-bookkeep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mrasadiya/search-engine-marketing-345060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Lenovo</cp:lastModifiedBy>
  <cp:revision>23</cp:revision>
  <dcterms:created xsi:type="dcterms:W3CDTF">2024-04-25T06:08:00Z</dcterms:created>
  <dcterms:modified xsi:type="dcterms:W3CDTF">2024-04-30T12:20:00Z</dcterms:modified>
</cp:coreProperties>
</file>